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7C2136C" w14:textId="77777777" w:rsidR="00AC5CEE" w:rsidRDefault="00CA014B">
      <w:pPr>
        <w:pStyle w:val="Normale1"/>
        <w:widowControl w:val="0"/>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center"/>
        <w:rPr>
          <w:rFonts w:ascii="Palatino" w:eastAsia="Palatino" w:hAnsi="Palatino" w:cs="Palatino"/>
          <w:b/>
          <w:color w:val="000000"/>
        </w:rPr>
      </w:pPr>
      <w:r>
        <w:rPr>
          <w:rFonts w:ascii="Palatino" w:eastAsia="Palatino" w:hAnsi="Palatino" w:cs="Palatino"/>
          <w:noProof/>
          <w:color w:val="000000"/>
          <w:sz w:val="28"/>
          <w:szCs w:val="28"/>
        </w:rPr>
        <w:drawing>
          <wp:inline distT="0" distB="0" distL="0" distR="0" wp14:anchorId="0A10C89B" wp14:editId="40EC8A65">
            <wp:extent cx="901967" cy="817991"/>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901967" cy="817991"/>
                    </a:xfrm>
                    <a:prstGeom prst="rect">
                      <a:avLst/>
                    </a:prstGeom>
                    <a:ln/>
                  </pic:spPr>
                </pic:pic>
              </a:graphicData>
            </a:graphic>
          </wp:inline>
        </w:drawing>
      </w:r>
    </w:p>
    <w:p w14:paraId="5B6FECA0" w14:textId="2CBA418F" w:rsidR="00AC5CEE" w:rsidRDefault="00CA014B">
      <w:pPr>
        <w:pStyle w:val="Normale1"/>
        <w:widowControl w:val="0"/>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center"/>
        <w:rPr>
          <w:rFonts w:ascii="Palatino" w:eastAsia="Palatino" w:hAnsi="Palatino" w:cs="Palatino"/>
          <w:b/>
          <w:color w:val="000000"/>
        </w:rPr>
      </w:pPr>
      <w:r>
        <w:rPr>
          <w:rFonts w:ascii="Palatino" w:eastAsia="Palatino" w:hAnsi="Palatino" w:cs="Palatino"/>
          <w:b/>
          <w:color w:val="000000"/>
          <w:sz w:val="40"/>
          <w:szCs w:val="40"/>
          <w:vertAlign w:val="superscript"/>
        </w:rPr>
        <w:t>Ministero dell</w:t>
      </w:r>
      <w:r>
        <w:rPr>
          <w:b/>
          <w:color w:val="000000"/>
          <w:sz w:val="40"/>
          <w:szCs w:val="40"/>
          <w:vertAlign w:val="superscript"/>
        </w:rPr>
        <w:t>’</w:t>
      </w:r>
      <w:r>
        <w:rPr>
          <w:rFonts w:ascii="Palatino" w:eastAsia="Palatino" w:hAnsi="Palatino" w:cs="Palatino"/>
          <w:b/>
          <w:color w:val="000000"/>
          <w:sz w:val="40"/>
          <w:szCs w:val="40"/>
          <w:vertAlign w:val="superscript"/>
        </w:rPr>
        <w:t>Istruzione, dell</w:t>
      </w:r>
      <w:r>
        <w:rPr>
          <w:b/>
          <w:color w:val="000000"/>
          <w:sz w:val="40"/>
          <w:szCs w:val="40"/>
          <w:vertAlign w:val="superscript"/>
        </w:rPr>
        <w:t>’</w:t>
      </w:r>
      <w:r>
        <w:rPr>
          <w:rFonts w:ascii="Palatino" w:eastAsia="Palatino" w:hAnsi="Palatino" w:cs="Palatino"/>
          <w:b/>
          <w:color w:val="000000"/>
          <w:sz w:val="40"/>
          <w:szCs w:val="40"/>
          <w:vertAlign w:val="superscript"/>
        </w:rPr>
        <w:t>Universit</w:t>
      </w:r>
      <w:r w:rsidR="003267D5">
        <w:rPr>
          <w:b/>
          <w:color w:val="000000"/>
          <w:sz w:val="40"/>
          <w:szCs w:val="40"/>
          <w:vertAlign w:val="superscript"/>
        </w:rPr>
        <w:t>à</w:t>
      </w:r>
      <w:r>
        <w:rPr>
          <w:b/>
          <w:color w:val="000000"/>
          <w:sz w:val="40"/>
          <w:szCs w:val="40"/>
          <w:vertAlign w:val="superscript"/>
        </w:rPr>
        <w:t xml:space="preserve"> </w:t>
      </w:r>
      <w:r>
        <w:rPr>
          <w:rFonts w:ascii="Palatino" w:eastAsia="Palatino" w:hAnsi="Palatino" w:cs="Palatino"/>
          <w:b/>
          <w:color w:val="000000"/>
          <w:sz w:val="40"/>
          <w:szCs w:val="40"/>
          <w:vertAlign w:val="superscript"/>
        </w:rPr>
        <w:t>e della Ricerca</w:t>
      </w:r>
    </w:p>
    <w:p w14:paraId="6FD5A085" w14:textId="77777777" w:rsidR="00AC5CEE" w:rsidRDefault="00CA014B">
      <w:pPr>
        <w:pStyle w:val="Normale1"/>
        <w:widowControl w:val="0"/>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center"/>
        <w:rPr>
          <w:rFonts w:ascii="Palatino" w:eastAsia="Palatino" w:hAnsi="Palatino" w:cs="Palatino"/>
          <w:b/>
          <w:color w:val="000000"/>
        </w:rPr>
      </w:pPr>
      <w:r>
        <w:rPr>
          <w:rFonts w:ascii="Palatino" w:eastAsia="Palatino" w:hAnsi="Palatino" w:cs="Palatino"/>
          <w:b/>
          <w:color w:val="000000"/>
          <w:sz w:val="40"/>
          <w:szCs w:val="40"/>
          <w:vertAlign w:val="superscript"/>
        </w:rPr>
        <w:t>Ufficio Scolastico Regionale della Lombardia</w:t>
      </w:r>
    </w:p>
    <w:p w14:paraId="717C0BD2" w14:textId="77777777" w:rsidR="00AC5CEE" w:rsidRDefault="00CA014B">
      <w:pPr>
        <w:pStyle w:val="Normale1"/>
        <w:widowControl w:val="0"/>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center"/>
        <w:rPr>
          <w:rFonts w:ascii="Palatino" w:eastAsia="Palatino" w:hAnsi="Palatino" w:cs="Palatino"/>
          <w:color w:val="000000"/>
        </w:rPr>
      </w:pPr>
      <w:r>
        <w:rPr>
          <w:rFonts w:ascii="Palatino" w:eastAsia="Palatino" w:hAnsi="Palatino" w:cs="Palatino"/>
          <w:color w:val="000000"/>
        </w:rPr>
        <w:t xml:space="preserve">ISTITUTO COMPRENSIVO DI SCUOLE PRIMARIE E SECONDARIE DI PRIMO GRADO  </w:t>
      </w:r>
    </w:p>
    <w:p w14:paraId="3EDE5AB8" w14:textId="77777777" w:rsidR="00AC5CEE" w:rsidRDefault="00CA014B">
      <w:pPr>
        <w:pStyle w:val="Normale1"/>
        <w:widowControl w:val="0"/>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center"/>
        <w:rPr>
          <w:rFonts w:ascii="Palatino" w:eastAsia="Palatino" w:hAnsi="Palatino" w:cs="Palatino"/>
          <w:color w:val="000000"/>
        </w:rPr>
      </w:pPr>
      <w:r>
        <w:rPr>
          <w:color w:val="000000"/>
        </w:rPr>
        <w:t>“</w:t>
      </w:r>
      <w:r>
        <w:rPr>
          <w:rFonts w:ascii="Palatino" w:eastAsia="Palatino" w:hAnsi="Palatino" w:cs="Palatino"/>
          <w:color w:val="000000"/>
        </w:rPr>
        <w:t>TEODORO CIRESOLA</w:t>
      </w:r>
      <w:r>
        <w:rPr>
          <w:color w:val="000000"/>
        </w:rPr>
        <w:t>”</w:t>
      </w:r>
    </w:p>
    <w:p w14:paraId="734B202E" w14:textId="77777777" w:rsidR="00AC5CEE" w:rsidRDefault="00CA014B">
      <w:pPr>
        <w:pStyle w:val="Normale1"/>
        <w:widowControl w:val="0"/>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center"/>
        <w:rPr>
          <w:rFonts w:ascii="Palatino" w:eastAsia="Palatino" w:hAnsi="Palatino" w:cs="Palatino"/>
          <w:color w:val="000000"/>
        </w:rPr>
      </w:pPr>
      <w:r>
        <w:rPr>
          <w:rFonts w:ascii="Palatino" w:eastAsia="Palatino" w:hAnsi="Palatino" w:cs="Palatino"/>
          <w:color w:val="000000"/>
        </w:rPr>
        <w:t>Viale Brianza, 14/18 e Via Venini, 80 - 20127 Milano</w:t>
      </w:r>
    </w:p>
    <w:p w14:paraId="241E6EA9" w14:textId="77777777" w:rsidR="00AC5CEE" w:rsidRDefault="00CA014B">
      <w:pPr>
        <w:pStyle w:val="Normale1"/>
        <w:widowControl w:val="0"/>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center"/>
        <w:rPr>
          <w:rFonts w:ascii="Palatino" w:eastAsia="Palatino" w:hAnsi="Palatino" w:cs="Palatino"/>
          <w:color w:val="000000"/>
        </w:rPr>
      </w:pPr>
      <w:r>
        <w:rPr>
          <w:rFonts w:ascii="Palatino" w:eastAsia="Palatino" w:hAnsi="Palatino" w:cs="Palatino"/>
          <w:color w:val="000000"/>
        </w:rPr>
        <w:t xml:space="preserve">Tel: 02 </w:t>
      </w:r>
      <w:proofErr w:type="gramStart"/>
      <w:r>
        <w:rPr>
          <w:rFonts w:ascii="Palatino" w:eastAsia="Palatino" w:hAnsi="Palatino" w:cs="Palatino"/>
          <w:color w:val="000000"/>
        </w:rPr>
        <w:t>88444661  Fax</w:t>
      </w:r>
      <w:proofErr w:type="gramEnd"/>
      <w:r>
        <w:rPr>
          <w:rFonts w:ascii="Palatino" w:eastAsia="Palatino" w:hAnsi="Palatino" w:cs="Palatino"/>
          <w:color w:val="000000"/>
        </w:rPr>
        <w:t>: 02 88444665</w:t>
      </w:r>
    </w:p>
    <w:p w14:paraId="3E881D3D" w14:textId="77777777" w:rsidR="00AC5CEE" w:rsidRDefault="00CA014B">
      <w:pPr>
        <w:pStyle w:val="Normale1"/>
        <w:widowControl w:val="0"/>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center"/>
        <w:rPr>
          <w:rFonts w:ascii="Palatino" w:eastAsia="Palatino" w:hAnsi="Palatino" w:cs="Palatino"/>
          <w:color w:val="000000"/>
        </w:rPr>
      </w:pPr>
      <w:r>
        <w:rPr>
          <w:rFonts w:ascii="Palatino" w:eastAsia="Palatino" w:hAnsi="Palatino" w:cs="Palatino"/>
          <w:color w:val="000000"/>
        </w:rPr>
        <w:t xml:space="preserve">Codice </w:t>
      </w:r>
      <w:proofErr w:type="gramStart"/>
      <w:r>
        <w:rPr>
          <w:rFonts w:ascii="Palatino" w:eastAsia="Palatino" w:hAnsi="Palatino" w:cs="Palatino"/>
          <w:color w:val="000000"/>
        </w:rPr>
        <w:t>Meccanografico:MIIC</w:t>
      </w:r>
      <w:proofErr w:type="gramEnd"/>
      <w:r>
        <w:rPr>
          <w:rFonts w:ascii="Palatino" w:eastAsia="Palatino" w:hAnsi="Palatino" w:cs="Palatino"/>
          <w:color w:val="000000"/>
        </w:rPr>
        <w:t>81700R</w:t>
      </w:r>
    </w:p>
    <w:p w14:paraId="06D690D2" w14:textId="77777777" w:rsidR="00AC5CEE" w:rsidRDefault="00CA014B">
      <w:pPr>
        <w:pStyle w:val="Normale1"/>
        <w:widowControl w:val="0"/>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center"/>
        <w:rPr>
          <w:rFonts w:ascii="Palatino" w:eastAsia="Palatino" w:hAnsi="Palatino" w:cs="Palatino"/>
          <w:color w:val="000000"/>
        </w:rPr>
      </w:pPr>
      <w:r>
        <w:rPr>
          <w:rFonts w:ascii="Palatino" w:eastAsia="Palatino" w:hAnsi="Palatino" w:cs="Palatino"/>
          <w:color w:val="000000"/>
        </w:rPr>
        <w:t xml:space="preserve">email uffici:  </w:t>
      </w:r>
      <w:hyperlink r:id="rId8">
        <w:r>
          <w:rPr>
            <w:rFonts w:ascii="Palatino" w:eastAsia="Palatino" w:hAnsi="Palatino" w:cs="Palatino"/>
            <w:color w:val="0000FF"/>
            <w:u w:val="single"/>
          </w:rPr>
          <w:t>MIIC81700R19700l@istruzione.it</w:t>
        </w:r>
      </w:hyperlink>
      <w:r>
        <w:rPr>
          <w:rFonts w:ascii="Palatino" w:eastAsia="Palatino" w:hAnsi="Palatino" w:cs="Palatino"/>
          <w:color w:val="000000"/>
        </w:rPr>
        <w:t xml:space="preserve"> </w:t>
      </w:r>
      <w:hyperlink r:id="rId9">
        <w:r>
          <w:rPr>
            <w:rFonts w:ascii="Palatino" w:eastAsia="Palatino" w:hAnsi="Palatino" w:cs="Palatino"/>
            <w:color w:val="0000FF"/>
            <w:u w:val="single"/>
          </w:rPr>
          <w:t>MIIC81700R@pec.istruzione.it</w:t>
        </w:r>
      </w:hyperlink>
      <w:r>
        <w:rPr>
          <w:rFonts w:ascii="Palatino" w:eastAsia="Palatino" w:hAnsi="Palatino" w:cs="Palatino"/>
          <w:color w:val="000000"/>
        </w:rPr>
        <w:t xml:space="preserve"> </w:t>
      </w:r>
      <w:hyperlink r:id="rId10">
        <w:r>
          <w:rPr>
            <w:rFonts w:ascii="Palatino" w:eastAsia="Palatino" w:hAnsi="Palatino" w:cs="Palatino"/>
            <w:color w:val="0000FF"/>
            <w:u w:val="single"/>
          </w:rPr>
          <w:t>www.ciresola.com</w:t>
        </w:r>
      </w:hyperlink>
    </w:p>
    <w:p w14:paraId="707E6BBA" w14:textId="77777777" w:rsidR="00AC5CEE" w:rsidRDefault="00AC5CEE">
      <w:pPr>
        <w:pStyle w:val="Normale1"/>
        <w:widowControl w:val="0"/>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center"/>
        <w:rPr>
          <w:rFonts w:ascii="Palatino" w:eastAsia="Palatino" w:hAnsi="Palatino" w:cs="Palatino"/>
          <w:color w:val="000000"/>
        </w:rPr>
      </w:pPr>
    </w:p>
    <w:p w14:paraId="3CF7BB8D" w14:textId="77777777" w:rsidR="00AC5CEE" w:rsidRDefault="00CA014B">
      <w:pPr>
        <w:pStyle w:val="Normale1"/>
        <w:keepNext/>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center"/>
        <w:rPr>
          <w:rFonts w:ascii="Palatino" w:eastAsia="Palatino" w:hAnsi="Palatino" w:cs="Palatino"/>
          <w:color w:val="000000"/>
          <w:sz w:val="28"/>
          <w:szCs w:val="28"/>
        </w:rPr>
      </w:pPr>
      <w:r>
        <w:rPr>
          <w:rFonts w:ascii="Palatino" w:eastAsia="Palatino" w:hAnsi="Palatino" w:cs="Palatino"/>
          <w:color w:val="000000"/>
          <w:sz w:val="28"/>
          <w:szCs w:val="28"/>
        </w:rPr>
        <w:t>SCUOLA SECONDARIA DI PRIMO GRADO</w:t>
      </w:r>
    </w:p>
    <w:p w14:paraId="06E2E92B" w14:textId="77777777" w:rsidR="00AC5CEE" w:rsidRDefault="00AC5CEE">
      <w:pPr>
        <w:pStyle w:val="Normale1"/>
        <w:keepNext/>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center"/>
        <w:rPr>
          <w:rFonts w:ascii="Palatino" w:eastAsia="Palatino" w:hAnsi="Palatino" w:cs="Palatino"/>
          <w:color w:val="000000"/>
        </w:rPr>
      </w:pPr>
    </w:p>
    <w:p w14:paraId="4A17BB09" w14:textId="77777777" w:rsidR="00AC5CEE" w:rsidRDefault="00AC5CEE">
      <w:pPr>
        <w:pStyle w:val="Normale1"/>
        <w:keepNext/>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center"/>
        <w:rPr>
          <w:rFonts w:ascii="Palatino" w:eastAsia="Palatino" w:hAnsi="Palatino" w:cs="Palatino"/>
          <w:color w:val="000000"/>
          <w:sz w:val="28"/>
          <w:szCs w:val="28"/>
        </w:rPr>
      </w:pPr>
    </w:p>
    <w:p w14:paraId="0B6F2CC0" w14:textId="77777777" w:rsidR="00AC5CEE" w:rsidRDefault="00CA014B">
      <w:pPr>
        <w:pStyle w:val="Normale1"/>
        <w:keepNext/>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center"/>
        <w:rPr>
          <w:rFonts w:ascii="Palatino" w:eastAsia="Palatino" w:hAnsi="Palatino" w:cs="Palatino"/>
          <w:color w:val="000000"/>
          <w:sz w:val="28"/>
          <w:szCs w:val="28"/>
        </w:rPr>
      </w:pPr>
      <w:r>
        <w:rPr>
          <w:rFonts w:ascii="Palatino" w:eastAsia="Palatino" w:hAnsi="Palatino" w:cs="Palatino"/>
          <w:color w:val="000000"/>
          <w:sz w:val="28"/>
          <w:szCs w:val="28"/>
        </w:rPr>
        <w:t xml:space="preserve">ALUNNO: </w:t>
      </w:r>
      <w:r>
        <w:rPr>
          <w:rFonts w:ascii="Palatino" w:eastAsia="Palatino" w:hAnsi="Palatino" w:cs="Palatino"/>
          <w:color w:val="CE222B"/>
          <w:sz w:val="28"/>
          <w:szCs w:val="28"/>
        </w:rPr>
        <w:t>nome e cognome</w:t>
      </w:r>
    </w:p>
    <w:p w14:paraId="43148B7B" w14:textId="77777777" w:rsidR="00AC5CEE" w:rsidRDefault="00AC5CEE">
      <w:pPr>
        <w:pStyle w:val="Normale1"/>
        <w:keepNext/>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center"/>
        <w:rPr>
          <w:rFonts w:ascii="Palatino" w:eastAsia="Palatino" w:hAnsi="Palatino" w:cs="Palatino"/>
          <w:color w:val="000000"/>
          <w:sz w:val="28"/>
          <w:szCs w:val="28"/>
        </w:rPr>
      </w:pPr>
    </w:p>
    <w:p w14:paraId="0637BD56" w14:textId="5608DB36" w:rsidR="00AC5CEE" w:rsidRDefault="00F02423">
      <w:pPr>
        <w:pStyle w:val="Normale1"/>
        <w:keepNext/>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center"/>
        <w:rPr>
          <w:rFonts w:ascii="Palatino" w:eastAsia="Palatino" w:hAnsi="Palatino" w:cs="Palatino"/>
          <w:color w:val="000000"/>
          <w:sz w:val="32"/>
          <w:szCs w:val="32"/>
        </w:rPr>
      </w:pPr>
      <w:r>
        <w:rPr>
          <w:rFonts w:ascii="Palatino" w:eastAsia="Palatino" w:hAnsi="Palatino" w:cs="Palatino"/>
          <w:color w:val="000000"/>
          <w:sz w:val="32"/>
          <w:szCs w:val="32"/>
        </w:rPr>
        <w:t>Anno scolastico 20</w:t>
      </w:r>
      <w:r w:rsidR="003267D5">
        <w:rPr>
          <w:rFonts w:ascii="Palatino" w:eastAsia="Palatino" w:hAnsi="Palatino" w:cs="Palatino"/>
          <w:color w:val="000000"/>
          <w:sz w:val="32"/>
          <w:szCs w:val="32"/>
        </w:rPr>
        <w:t>19</w:t>
      </w:r>
      <w:r>
        <w:rPr>
          <w:rFonts w:ascii="Palatino" w:eastAsia="Palatino" w:hAnsi="Palatino" w:cs="Palatino"/>
          <w:color w:val="000000"/>
          <w:sz w:val="32"/>
          <w:szCs w:val="32"/>
        </w:rPr>
        <w:t>/20</w:t>
      </w:r>
      <w:r w:rsidR="003267D5">
        <w:rPr>
          <w:rFonts w:ascii="Palatino" w:eastAsia="Palatino" w:hAnsi="Palatino" w:cs="Palatino"/>
          <w:color w:val="000000"/>
          <w:sz w:val="32"/>
          <w:szCs w:val="32"/>
        </w:rPr>
        <w:t>20</w:t>
      </w:r>
    </w:p>
    <w:p w14:paraId="236742F1" w14:textId="77777777" w:rsidR="00AC5CEE" w:rsidRDefault="00AC5CEE">
      <w:pPr>
        <w:pStyle w:val="Normale1"/>
        <w:keepNext/>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center"/>
        <w:rPr>
          <w:rFonts w:ascii="Palatino" w:eastAsia="Palatino" w:hAnsi="Palatino" w:cs="Palatino"/>
          <w:color w:val="000000"/>
          <w:sz w:val="32"/>
          <w:szCs w:val="32"/>
        </w:rPr>
      </w:pPr>
    </w:p>
    <w:p w14:paraId="4B7FE1F4" w14:textId="77777777" w:rsidR="00AC5CEE" w:rsidRDefault="00AC5CEE">
      <w:pPr>
        <w:pStyle w:val="Normale1"/>
        <w:keepNext/>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center"/>
        <w:rPr>
          <w:rFonts w:ascii="Palatino" w:eastAsia="Palatino" w:hAnsi="Palatino" w:cs="Palatino"/>
          <w:b/>
          <w:color w:val="000000"/>
          <w:sz w:val="32"/>
          <w:szCs w:val="32"/>
        </w:rPr>
      </w:pPr>
    </w:p>
    <w:p w14:paraId="040C35A5" w14:textId="77777777" w:rsidR="00AC5CEE" w:rsidRDefault="00CA014B">
      <w:pPr>
        <w:pStyle w:val="Normale1"/>
        <w:keepNext/>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center"/>
        <w:rPr>
          <w:rFonts w:ascii="Palatino" w:eastAsia="Palatino" w:hAnsi="Palatino" w:cs="Palatino"/>
          <w:b/>
          <w:color w:val="000000"/>
          <w:sz w:val="28"/>
          <w:szCs w:val="28"/>
        </w:rPr>
      </w:pPr>
      <w:r>
        <w:rPr>
          <w:rFonts w:ascii="Palatino" w:eastAsia="Palatino" w:hAnsi="Palatino" w:cs="Palatino"/>
          <w:b/>
          <w:color w:val="000000"/>
          <w:sz w:val="32"/>
          <w:szCs w:val="32"/>
        </w:rPr>
        <w:t xml:space="preserve">Classe </w:t>
      </w:r>
      <w:r>
        <w:rPr>
          <w:rFonts w:ascii="Helvetica Neue" w:eastAsia="Helvetica Neue" w:hAnsi="Helvetica Neue" w:cs="Helvetica Neue"/>
          <w:b/>
          <w:color w:val="CE222B"/>
          <w:sz w:val="32"/>
          <w:szCs w:val="32"/>
        </w:rPr>
        <w:t>…</w:t>
      </w:r>
    </w:p>
    <w:p w14:paraId="6372B2E9" w14:textId="77777777" w:rsidR="00AC5CEE" w:rsidRDefault="00AC5CEE">
      <w:pPr>
        <w:pStyle w:val="Normale1"/>
        <w:widowControl w:val="0"/>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line="360" w:lineRule="auto"/>
        <w:jc w:val="center"/>
        <w:rPr>
          <w:rFonts w:ascii="Palatino" w:eastAsia="Palatino" w:hAnsi="Palatino" w:cs="Palatino"/>
          <w:b/>
          <w:color w:val="000000"/>
          <w:sz w:val="36"/>
          <w:szCs w:val="36"/>
        </w:rPr>
      </w:pPr>
    </w:p>
    <w:p w14:paraId="424688C9" w14:textId="72951C3D" w:rsidR="00AC5CEE" w:rsidRDefault="00CA014B">
      <w:pPr>
        <w:pStyle w:val="Normale1"/>
        <w:widowControl w:val="0"/>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center"/>
        <w:rPr>
          <w:rFonts w:ascii="Palatino" w:eastAsia="Palatino" w:hAnsi="Palatino" w:cs="Palatino"/>
          <w:b/>
          <w:color w:val="000000"/>
          <w:sz w:val="38"/>
          <w:szCs w:val="38"/>
        </w:rPr>
      </w:pPr>
      <w:r>
        <w:rPr>
          <w:rFonts w:ascii="Palatino" w:eastAsia="Palatino" w:hAnsi="Palatino" w:cs="Palatino"/>
          <w:b/>
          <w:color w:val="000000"/>
          <w:sz w:val="38"/>
          <w:szCs w:val="38"/>
        </w:rPr>
        <w:t xml:space="preserve">RELAZIONE </w:t>
      </w:r>
      <w:r w:rsidR="003267D5">
        <w:rPr>
          <w:rFonts w:ascii="Palatino" w:eastAsia="Palatino" w:hAnsi="Palatino" w:cs="Palatino"/>
          <w:b/>
          <w:color w:val="000000"/>
          <w:sz w:val="38"/>
          <w:szCs w:val="38"/>
        </w:rPr>
        <w:t>INTERMEDIA</w:t>
      </w:r>
    </w:p>
    <w:p w14:paraId="26FA4F54" w14:textId="77777777" w:rsidR="00AC5CEE" w:rsidRDefault="00CA014B">
      <w:pPr>
        <w:pStyle w:val="Normale1"/>
        <w:widowControl w:val="0"/>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center"/>
        <w:rPr>
          <w:rFonts w:ascii="Palatino" w:eastAsia="Palatino" w:hAnsi="Palatino" w:cs="Palatino"/>
          <w:b/>
          <w:color w:val="000000"/>
          <w:sz w:val="26"/>
          <w:szCs w:val="26"/>
        </w:rPr>
      </w:pPr>
      <w:r>
        <w:rPr>
          <w:rFonts w:ascii="Palatino" w:eastAsia="Palatino" w:hAnsi="Palatino" w:cs="Palatino"/>
          <w:b/>
          <w:color w:val="000000"/>
          <w:sz w:val="26"/>
          <w:szCs w:val="26"/>
        </w:rPr>
        <w:t>Relativa alla Programmazione didattico-educativa individualizzata (P.E.I.)</w:t>
      </w:r>
    </w:p>
    <w:p w14:paraId="6BC207DB" w14:textId="77777777" w:rsidR="00AC5CEE" w:rsidRDefault="00AC5CEE">
      <w:pPr>
        <w:pStyle w:val="Normale1"/>
        <w:widowControl w:val="0"/>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center"/>
        <w:rPr>
          <w:rFonts w:ascii="Palatino" w:eastAsia="Palatino" w:hAnsi="Palatino" w:cs="Palatino"/>
          <w:b/>
          <w:color w:val="000000"/>
        </w:rPr>
      </w:pPr>
    </w:p>
    <w:p w14:paraId="0DB43B32" w14:textId="77777777" w:rsidR="00AC5CEE" w:rsidRDefault="00AC5CEE">
      <w:pPr>
        <w:pStyle w:val="Normale1"/>
        <w:widowControl w:val="0"/>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center"/>
        <w:rPr>
          <w:rFonts w:ascii="Palatino" w:eastAsia="Palatino" w:hAnsi="Palatino" w:cs="Palatino"/>
          <w:b/>
          <w:color w:val="000000"/>
        </w:rPr>
      </w:pPr>
    </w:p>
    <w:p w14:paraId="564FB086" w14:textId="77777777" w:rsidR="00AC5CEE" w:rsidRDefault="00CA014B">
      <w:pPr>
        <w:pStyle w:val="Normale1"/>
        <w:widowControl w:val="0"/>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center"/>
        <w:rPr>
          <w:rFonts w:ascii="Palatino" w:eastAsia="Palatino" w:hAnsi="Palatino" w:cs="Palatino"/>
          <w:i/>
          <w:color w:val="000000"/>
          <w:sz w:val="32"/>
          <w:szCs w:val="32"/>
        </w:rPr>
      </w:pPr>
      <w:r>
        <w:rPr>
          <w:rFonts w:ascii="Palatino" w:eastAsia="Palatino" w:hAnsi="Palatino" w:cs="Palatino"/>
          <w:i/>
          <w:color w:val="000000"/>
          <w:sz w:val="32"/>
          <w:szCs w:val="32"/>
        </w:rPr>
        <w:t xml:space="preserve">Prof. </w:t>
      </w:r>
      <w:proofErr w:type="spellStart"/>
      <w:r>
        <w:rPr>
          <w:rFonts w:ascii="Palatino" w:eastAsia="Palatino" w:hAnsi="Palatino" w:cs="Palatino"/>
          <w:i/>
          <w:color w:val="000000"/>
          <w:sz w:val="32"/>
          <w:szCs w:val="32"/>
        </w:rPr>
        <w:t>ssa</w:t>
      </w:r>
      <w:proofErr w:type="spellEnd"/>
      <w:r>
        <w:rPr>
          <w:rFonts w:ascii="Palatino" w:eastAsia="Palatino" w:hAnsi="Palatino" w:cs="Palatino"/>
          <w:i/>
          <w:color w:val="000000"/>
          <w:sz w:val="32"/>
          <w:szCs w:val="32"/>
        </w:rPr>
        <w:t xml:space="preserve"> </w:t>
      </w:r>
      <w:r>
        <w:rPr>
          <w:i/>
          <w:color w:val="CE222B"/>
          <w:sz w:val="32"/>
          <w:szCs w:val="32"/>
        </w:rPr>
        <w:t>…</w:t>
      </w:r>
      <w:proofErr w:type="gramStart"/>
      <w:r>
        <w:rPr>
          <w:i/>
          <w:color w:val="CE222B"/>
          <w:sz w:val="32"/>
          <w:szCs w:val="32"/>
        </w:rPr>
        <w:t>……</w:t>
      </w:r>
      <w:r>
        <w:rPr>
          <w:rFonts w:ascii="Palatino" w:eastAsia="Palatino" w:hAnsi="Palatino" w:cs="Palatino"/>
          <w:i/>
          <w:color w:val="CE222B"/>
          <w:sz w:val="32"/>
          <w:szCs w:val="32"/>
        </w:rPr>
        <w:t>.</w:t>
      </w:r>
      <w:proofErr w:type="gramEnd"/>
      <w:r>
        <w:rPr>
          <w:rFonts w:ascii="Palatino" w:eastAsia="Palatino" w:hAnsi="Palatino" w:cs="Palatino"/>
          <w:i/>
          <w:color w:val="CE222B"/>
          <w:sz w:val="32"/>
          <w:szCs w:val="32"/>
        </w:rPr>
        <w:t>.</w:t>
      </w:r>
    </w:p>
    <w:p w14:paraId="4A33E9D5" w14:textId="77777777" w:rsidR="00AC5CEE" w:rsidRDefault="00AC5CEE">
      <w:pPr>
        <w:pStyle w:val="Normale1"/>
        <w:widowControl w:val="0"/>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center"/>
        <w:rPr>
          <w:rFonts w:ascii="Palatino" w:eastAsia="Palatino" w:hAnsi="Palatino" w:cs="Palatino"/>
          <w:i/>
          <w:color w:val="000000"/>
          <w:sz w:val="32"/>
          <w:szCs w:val="32"/>
        </w:rPr>
      </w:pPr>
    </w:p>
    <w:p w14:paraId="449E7276" w14:textId="77777777" w:rsidR="00AC5CEE" w:rsidRDefault="00CA014B">
      <w:pPr>
        <w:pStyle w:val="Normale1"/>
        <w:widowControl w:val="0"/>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center"/>
        <w:rPr>
          <w:rFonts w:ascii="Palatino" w:eastAsia="Palatino" w:hAnsi="Palatino" w:cs="Palatino"/>
          <w:b/>
          <w:i/>
          <w:smallCaps/>
          <w:color w:val="CE222B"/>
          <w:sz w:val="32"/>
          <w:szCs w:val="32"/>
        </w:rPr>
      </w:pPr>
      <w:r>
        <w:rPr>
          <w:rFonts w:ascii="Palatino" w:eastAsia="Palatino" w:hAnsi="Palatino" w:cs="Palatino"/>
          <w:i/>
          <w:color w:val="CE222B"/>
          <w:sz w:val="32"/>
          <w:szCs w:val="32"/>
        </w:rPr>
        <w:t xml:space="preserve">Prof. </w:t>
      </w:r>
      <w:r>
        <w:rPr>
          <w:i/>
          <w:color w:val="CE222B"/>
          <w:sz w:val="32"/>
          <w:szCs w:val="32"/>
        </w:rPr>
        <w:t>…………</w:t>
      </w:r>
    </w:p>
    <w:p w14:paraId="0D99E9CB" w14:textId="77777777" w:rsidR="00AC5CEE" w:rsidRDefault="00CA014B">
      <w:pPr>
        <w:pStyle w:val="Normale1"/>
        <w:widowControl w:val="0"/>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120"/>
        <w:rPr>
          <w:rFonts w:ascii="Palatino" w:eastAsia="Palatino" w:hAnsi="Palatino" w:cs="Palatino"/>
          <w:b/>
          <w:i/>
          <w:smallCaps/>
          <w:color w:val="000000"/>
          <w:sz w:val="28"/>
          <w:szCs w:val="28"/>
        </w:rPr>
      </w:pPr>
      <w:r>
        <w:rPr>
          <w:rFonts w:ascii="Palatino" w:eastAsia="Palatino" w:hAnsi="Palatino" w:cs="Palatino"/>
          <w:b/>
          <w:i/>
          <w:smallCaps/>
          <w:color w:val="000000"/>
          <w:sz w:val="28"/>
          <w:szCs w:val="28"/>
        </w:rPr>
        <w:t xml:space="preserve">  </w:t>
      </w:r>
    </w:p>
    <w:p w14:paraId="64AACAD0" w14:textId="77777777" w:rsidR="00AC5CEE" w:rsidRDefault="00AC5CEE">
      <w:pPr>
        <w:pStyle w:val="Normale1"/>
        <w:widowControl w:val="0"/>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120"/>
        <w:rPr>
          <w:rFonts w:ascii="Palatino" w:eastAsia="Palatino" w:hAnsi="Palatino" w:cs="Palatino"/>
          <w:b/>
          <w:smallCaps/>
          <w:color w:val="000000"/>
          <w:sz w:val="28"/>
          <w:szCs w:val="28"/>
        </w:rPr>
      </w:pPr>
    </w:p>
    <w:p w14:paraId="07338501" w14:textId="77777777" w:rsidR="00AC5CEE" w:rsidRDefault="00AC5CEE">
      <w:pPr>
        <w:pStyle w:val="Normale1"/>
        <w:widowControl w:val="0"/>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line="360" w:lineRule="auto"/>
        <w:jc w:val="center"/>
        <w:rPr>
          <w:rFonts w:ascii="Palatino" w:eastAsia="Palatino" w:hAnsi="Palatino" w:cs="Palatino"/>
          <w:b/>
          <w:color w:val="000000"/>
          <w:sz w:val="32"/>
          <w:szCs w:val="32"/>
        </w:rPr>
      </w:pPr>
    </w:p>
    <w:p w14:paraId="5E821901" w14:textId="5D693683" w:rsidR="00AC5CEE" w:rsidRDefault="00AC5CEE">
      <w:pPr>
        <w:pStyle w:val="Normale1"/>
        <w:widowControl w:val="0"/>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line="360" w:lineRule="auto"/>
        <w:jc w:val="center"/>
        <w:rPr>
          <w:rFonts w:ascii="Palatino" w:eastAsia="Palatino" w:hAnsi="Palatino" w:cs="Palatino"/>
          <w:b/>
          <w:color w:val="000000"/>
          <w:sz w:val="32"/>
          <w:szCs w:val="32"/>
        </w:rPr>
      </w:pPr>
    </w:p>
    <w:p w14:paraId="285D1E3A" w14:textId="77777777" w:rsidR="003267D5" w:rsidRDefault="003267D5">
      <w:pPr>
        <w:pStyle w:val="Normale1"/>
        <w:widowControl w:val="0"/>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line="360" w:lineRule="auto"/>
        <w:jc w:val="center"/>
        <w:rPr>
          <w:rFonts w:ascii="Palatino" w:eastAsia="Palatino" w:hAnsi="Palatino" w:cs="Palatino"/>
          <w:b/>
          <w:color w:val="000000"/>
          <w:sz w:val="32"/>
          <w:szCs w:val="32"/>
        </w:rPr>
      </w:pPr>
    </w:p>
    <w:p w14:paraId="40062A8F" w14:textId="77777777" w:rsidR="00AC5CEE" w:rsidRDefault="00AC5CEE">
      <w:pPr>
        <w:pStyle w:val="Normale1"/>
        <w:widowControl w:val="0"/>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line="360" w:lineRule="auto"/>
        <w:jc w:val="center"/>
        <w:rPr>
          <w:rFonts w:ascii="Palatino" w:eastAsia="Palatino" w:hAnsi="Palatino" w:cs="Palatino"/>
          <w:b/>
          <w:color w:val="000000"/>
          <w:sz w:val="32"/>
          <w:szCs w:val="32"/>
        </w:rPr>
      </w:pPr>
    </w:p>
    <w:p w14:paraId="479B78B4" w14:textId="77777777" w:rsidR="00AC5CEE" w:rsidRDefault="00CA014B">
      <w:pPr>
        <w:pStyle w:val="Normale1"/>
        <w:widowControl w:val="0"/>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center"/>
        <w:rPr>
          <w:rFonts w:ascii="Palatino" w:eastAsia="Palatino" w:hAnsi="Palatino" w:cs="Palatino"/>
          <w:b/>
          <w:color w:val="000000"/>
          <w:sz w:val="28"/>
          <w:szCs w:val="28"/>
        </w:rPr>
      </w:pPr>
      <w:r>
        <w:rPr>
          <w:rFonts w:ascii="Palatino" w:eastAsia="Palatino" w:hAnsi="Palatino" w:cs="Palatino"/>
          <w:b/>
          <w:color w:val="000000"/>
          <w:sz w:val="32"/>
          <w:szCs w:val="32"/>
        </w:rPr>
        <w:lastRenderedPageBreak/>
        <w:t xml:space="preserve">1. </w:t>
      </w:r>
      <w:r>
        <w:rPr>
          <w:rFonts w:ascii="Palatino" w:eastAsia="Palatino" w:hAnsi="Palatino" w:cs="Palatino"/>
          <w:b/>
          <w:color w:val="000000"/>
          <w:sz w:val="28"/>
          <w:szCs w:val="28"/>
        </w:rPr>
        <w:t>VALUTAZIONE SINTETICA DEL P.E.I</w:t>
      </w:r>
    </w:p>
    <w:p w14:paraId="3272798B" w14:textId="77777777" w:rsidR="00AC5CEE" w:rsidRDefault="00AC5CEE">
      <w:pPr>
        <w:pStyle w:val="Normale1"/>
        <w:widowControl w:val="0"/>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center"/>
        <w:rPr>
          <w:rFonts w:ascii="Palatino" w:eastAsia="Palatino" w:hAnsi="Palatino" w:cs="Palatino"/>
          <w:b/>
          <w:color w:val="000000"/>
          <w:sz w:val="28"/>
          <w:szCs w:val="28"/>
        </w:rPr>
      </w:pPr>
    </w:p>
    <w:p w14:paraId="6CAD8F67" w14:textId="77777777" w:rsidR="00AC5CEE" w:rsidRDefault="00AC5CEE">
      <w:pPr>
        <w:pStyle w:val="Normale1"/>
        <w:widowControl w:val="0"/>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center"/>
        <w:rPr>
          <w:rFonts w:ascii="Palatino" w:eastAsia="Palatino" w:hAnsi="Palatino" w:cs="Palatino"/>
          <w:color w:val="000000"/>
        </w:rPr>
      </w:pPr>
    </w:p>
    <w:p w14:paraId="59634E50" w14:textId="77777777" w:rsidR="00AC5CEE" w:rsidRDefault="00CA014B">
      <w:pPr>
        <w:pStyle w:val="Normale1"/>
        <w:widowControl w:val="0"/>
        <w:numPr>
          <w:ilvl w:val="0"/>
          <w:numId w:val="6"/>
        </w:numPr>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color w:val="000000"/>
        </w:rPr>
      </w:pPr>
      <w:r>
        <w:rPr>
          <w:rFonts w:ascii="Palatino" w:eastAsia="Palatino" w:hAnsi="Palatino" w:cs="Palatino"/>
          <w:b/>
          <w:color w:val="000000"/>
        </w:rPr>
        <w:t>PRESENTAZIONE DELL</w:t>
      </w:r>
      <w:r>
        <w:rPr>
          <w:b/>
          <w:color w:val="000000"/>
        </w:rPr>
        <w:t>’</w:t>
      </w:r>
      <w:r>
        <w:rPr>
          <w:rFonts w:ascii="Palatino" w:eastAsia="Palatino" w:hAnsi="Palatino" w:cs="Palatino"/>
          <w:b/>
          <w:color w:val="000000"/>
        </w:rPr>
        <w:t xml:space="preserve">ALUNNO </w:t>
      </w:r>
      <w:r>
        <w:rPr>
          <w:rFonts w:ascii="Palatino" w:eastAsia="Palatino" w:hAnsi="Palatino" w:cs="Palatino"/>
          <w:color w:val="000000"/>
        </w:rPr>
        <w:t>Grave disturbo misto della condotta e della sfera emozionale in bambino con quoziente intellettivo limite. In situazioni particolarmente stressanti J.</w:t>
      </w:r>
      <w:r>
        <w:rPr>
          <w:rFonts w:ascii="Palatino" w:eastAsia="Palatino" w:hAnsi="Palatino" w:cs="Palatino"/>
        </w:rPr>
        <w:t xml:space="preserve">, solitamente, reagisce </w:t>
      </w:r>
      <w:r>
        <w:rPr>
          <w:rFonts w:ascii="Palatino" w:eastAsia="Palatino" w:hAnsi="Palatino" w:cs="Palatino"/>
          <w:color w:val="000000"/>
        </w:rPr>
        <w:t xml:space="preserve">con atti di autolesionismo o </w:t>
      </w:r>
      <w:proofErr w:type="spellStart"/>
      <w:r>
        <w:rPr>
          <w:rFonts w:ascii="Palatino" w:eastAsia="Palatino" w:hAnsi="Palatino" w:cs="Palatino"/>
          <w:color w:val="000000"/>
        </w:rPr>
        <w:t>aggressivita</w:t>
      </w:r>
      <w:proofErr w:type="spellEnd"/>
      <w:r>
        <w:rPr>
          <w:rFonts w:ascii="Palatino" w:eastAsia="Palatino" w:hAnsi="Palatino" w:cs="Palatino"/>
          <w:color w:val="000000"/>
        </w:rPr>
        <w:t xml:space="preserve">̀ nei confronti dei compagni o gesti di rabbia (ad </w:t>
      </w:r>
      <w:proofErr w:type="spellStart"/>
      <w:r>
        <w:rPr>
          <w:rFonts w:ascii="Palatino" w:eastAsia="Palatino" w:hAnsi="Palatino" w:cs="Palatino"/>
          <w:color w:val="000000"/>
        </w:rPr>
        <w:t>es</w:t>
      </w:r>
      <w:proofErr w:type="spellEnd"/>
      <w:r>
        <w:rPr>
          <w:rFonts w:ascii="Palatino" w:eastAsia="Palatino" w:hAnsi="Palatino" w:cs="Palatino"/>
          <w:color w:val="000000"/>
        </w:rPr>
        <w:t xml:space="preserve"> gettare lo zaino violentemente a terra, spaccare la matita ecc.). Nel corso dell’anno non si sono verificati episodi gravi ed è stato semplice tranquillizzare J. Nei momenti non strutturati o negli spazi in cui non è affiancato da alcuna figura adulta di riferimento tende </w:t>
      </w:r>
      <w:r>
        <w:rPr>
          <w:rFonts w:ascii="Palatino" w:eastAsia="Palatino" w:hAnsi="Palatino" w:cs="Palatino"/>
        </w:rPr>
        <w:t>ad isolarsi</w:t>
      </w:r>
      <w:r>
        <w:rPr>
          <w:rFonts w:ascii="Palatino" w:eastAsia="Palatino" w:hAnsi="Palatino" w:cs="Palatino"/>
          <w:color w:val="000000"/>
        </w:rPr>
        <w:t>.</w:t>
      </w:r>
    </w:p>
    <w:p w14:paraId="51C0427B" w14:textId="77777777" w:rsidR="00AC5CEE" w:rsidRDefault="00CA014B">
      <w:pPr>
        <w:pStyle w:val="Normale1"/>
        <w:widowControl w:val="0"/>
        <w:numPr>
          <w:ilvl w:val="0"/>
          <w:numId w:val="6"/>
        </w:numPr>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i/>
          <w:color w:val="000000"/>
        </w:rPr>
      </w:pPr>
      <w:r>
        <w:rPr>
          <w:rFonts w:ascii="Palatino" w:eastAsia="Palatino" w:hAnsi="Palatino" w:cs="Palatino"/>
          <w:b/>
          <w:color w:val="000000"/>
        </w:rPr>
        <w:t>ATTIVIT</w:t>
      </w:r>
      <w:r>
        <w:rPr>
          <w:b/>
          <w:color w:val="000000"/>
        </w:rPr>
        <w:t xml:space="preserve">À </w:t>
      </w:r>
      <w:r>
        <w:rPr>
          <w:rFonts w:ascii="Palatino" w:eastAsia="Palatino" w:hAnsi="Palatino" w:cs="Palatino"/>
          <w:b/>
          <w:color w:val="000000"/>
        </w:rPr>
        <w:t xml:space="preserve">DI SOSTEGNO </w:t>
      </w:r>
      <w:r>
        <w:rPr>
          <w:rFonts w:ascii="Palatino" w:eastAsia="Palatino" w:hAnsi="Palatino" w:cs="Palatino"/>
          <w:color w:val="CE222B"/>
        </w:rPr>
        <w:t>(descrizione di modalit</w:t>
      </w:r>
      <w:r>
        <w:rPr>
          <w:color w:val="CE222B"/>
        </w:rPr>
        <w:t xml:space="preserve">à </w:t>
      </w:r>
      <w:r>
        <w:rPr>
          <w:rFonts w:ascii="Palatino" w:eastAsia="Palatino" w:hAnsi="Palatino" w:cs="Palatino"/>
          <w:color w:val="CE222B"/>
        </w:rPr>
        <w:t>di intervento e tempi, eventuali variazioni, osservazioni, criticit</w:t>
      </w:r>
      <w:r>
        <w:rPr>
          <w:color w:val="CE222B"/>
        </w:rPr>
        <w:t xml:space="preserve">à </w:t>
      </w:r>
      <w:r>
        <w:rPr>
          <w:rFonts w:ascii="Palatino" w:eastAsia="Palatino" w:hAnsi="Palatino" w:cs="Palatino"/>
          <w:color w:val="CE222B"/>
        </w:rPr>
        <w:t xml:space="preserve">-sono state adeguate per il raggiungimento degli obiettivi </w:t>
      </w:r>
      <w:proofErr w:type="gramStart"/>
      <w:r>
        <w:rPr>
          <w:rFonts w:ascii="Palatino" w:eastAsia="Palatino" w:hAnsi="Palatino" w:cs="Palatino"/>
          <w:color w:val="CE222B"/>
        </w:rPr>
        <w:t>prefissati?-</w:t>
      </w:r>
      <w:proofErr w:type="gramEnd"/>
      <w:r>
        <w:rPr>
          <w:rFonts w:ascii="Palatino" w:eastAsia="Palatino" w:hAnsi="Palatino" w:cs="Palatino"/>
          <w:color w:val="CE222B"/>
        </w:rPr>
        <w:t xml:space="preserve"> possibili proposte/indicazioni di articolare l</w:t>
      </w:r>
      <w:r>
        <w:rPr>
          <w:color w:val="CE222B"/>
        </w:rPr>
        <w:t>’</w:t>
      </w:r>
      <w:r>
        <w:rPr>
          <w:rFonts w:ascii="Palatino" w:eastAsia="Palatino" w:hAnsi="Palatino" w:cs="Palatino"/>
          <w:color w:val="CE222B"/>
        </w:rPr>
        <w:t xml:space="preserve">intervento di sostegno per il prossimo </w:t>
      </w:r>
      <w:proofErr w:type="spellStart"/>
      <w:r>
        <w:rPr>
          <w:rFonts w:ascii="Palatino" w:eastAsia="Palatino" w:hAnsi="Palatino" w:cs="Palatino"/>
          <w:color w:val="CE222B"/>
        </w:rPr>
        <w:t>a.s.</w:t>
      </w:r>
      <w:proofErr w:type="spellEnd"/>
      <w:r>
        <w:rPr>
          <w:rFonts w:ascii="Palatino" w:eastAsia="Palatino" w:hAnsi="Palatino" w:cs="Palatino"/>
          <w:color w:val="CE222B"/>
        </w:rPr>
        <w:t xml:space="preserve"> </w:t>
      </w:r>
      <w:r>
        <w:rPr>
          <w:rFonts w:ascii="Palatino" w:eastAsia="Palatino" w:hAnsi="Palatino" w:cs="Palatino"/>
          <w:i/>
          <w:color w:val="CE222B"/>
        </w:rPr>
        <w:t>(si pu</w:t>
      </w:r>
      <w:r>
        <w:rPr>
          <w:i/>
          <w:color w:val="CE222B"/>
        </w:rPr>
        <w:t xml:space="preserve">ò </w:t>
      </w:r>
      <w:r>
        <w:rPr>
          <w:rFonts w:ascii="Palatino" w:eastAsia="Palatino" w:hAnsi="Palatino" w:cs="Palatino"/>
          <w:i/>
          <w:color w:val="CE222B"/>
        </w:rPr>
        <w:t xml:space="preserve">suggerire una distribuzione oraria per aree e una particolare metodologia didattica efficace). </w:t>
      </w:r>
    </w:p>
    <w:p w14:paraId="57C34658" w14:textId="77777777" w:rsidR="00AC5CEE" w:rsidRDefault="00CA014B">
      <w:pPr>
        <w:pStyle w:val="Normale1"/>
        <w:widowControl w:val="0"/>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Fonts w:ascii="Palatino" w:eastAsia="Palatino" w:hAnsi="Palatino" w:cs="Palatino"/>
        </w:rPr>
      </w:pPr>
      <w:r>
        <w:rPr>
          <w:rFonts w:ascii="Palatino" w:eastAsia="Palatino" w:hAnsi="Palatino" w:cs="Palatino"/>
          <w:i/>
          <w:color w:val="CE222B"/>
        </w:rPr>
        <w:t xml:space="preserve">       </w:t>
      </w:r>
      <w:r>
        <w:rPr>
          <w:rFonts w:ascii="Palatino" w:eastAsia="Palatino" w:hAnsi="Palatino" w:cs="Palatino"/>
        </w:rPr>
        <w:t>L’alunno è stato affiancato dalle insegnanti di sostegno per una copertura settimanale di 18 spazi e seguito a scuola da una educatrice per</w:t>
      </w:r>
      <w:proofErr w:type="gramStart"/>
      <w:r>
        <w:rPr>
          <w:rFonts w:ascii="Palatino" w:eastAsia="Palatino" w:hAnsi="Palatino" w:cs="Palatino"/>
        </w:rPr>
        <w:t xml:space="preserve"> ….</w:t>
      </w:r>
      <w:proofErr w:type="gramEnd"/>
      <w:r>
        <w:rPr>
          <w:rFonts w:ascii="Palatino" w:eastAsia="Palatino" w:hAnsi="Palatino" w:cs="Palatino"/>
        </w:rPr>
        <w:t>L’alunno nel corso dell’anno ha cambiato varie insegnanti di sostegno, per cui non ha beneficiato di continuità nelle strategie di interventi, pur mantenendo una metodologia efficace per il raggiungimento degli obiettivi prefissati nel Pei grazie all’apporto dei docenti curricolari e dell’educatrice.</w:t>
      </w:r>
    </w:p>
    <w:p w14:paraId="796E79C1" w14:textId="77777777" w:rsidR="00AC5CEE" w:rsidRDefault="00CA014B">
      <w:pPr>
        <w:pStyle w:val="Normale1"/>
        <w:widowControl w:val="0"/>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Fonts w:ascii="Palatino" w:eastAsia="Palatino" w:hAnsi="Palatino" w:cs="Palatino"/>
        </w:rPr>
      </w:pPr>
      <w:r>
        <w:rPr>
          <w:rFonts w:ascii="Palatino" w:eastAsia="Palatino" w:hAnsi="Palatino" w:cs="Palatino"/>
        </w:rPr>
        <w:t>L’intervento è stato finalizzato, in particolare, al raggiungimento di un metodo di studio idoneo e trasversale, alla responsabilizzazione verso i doveri scolastici, al rispetto dei docenti e del loro lavoro, alla convivenza e alla cooperazione serena con i compagni.</w:t>
      </w:r>
    </w:p>
    <w:p w14:paraId="1E41CE83" w14:textId="77777777" w:rsidR="00AC5CEE" w:rsidRDefault="00CA014B">
      <w:pPr>
        <w:pStyle w:val="Normale1"/>
        <w:widowControl w:val="0"/>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Fonts w:ascii="Palatino" w:eastAsia="Palatino" w:hAnsi="Palatino" w:cs="Palatino"/>
        </w:rPr>
      </w:pPr>
      <w:r>
        <w:rPr>
          <w:rFonts w:ascii="Palatino" w:eastAsia="Palatino" w:hAnsi="Palatino" w:cs="Palatino"/>
        </w:rPr>
        <w:t xml:space="preserve">Per ovviare alle carenze </w:t>
      </w:r>
      <w:proofErr w:type="spellStart"/>
      <w:r>
        <w:rPr>
          <w:rFonts w:ascii="Palatino" w:eastAsia="Palatino" w:hAnsi="Palatino" w:cs="Palatino"/>
        </w:rPr>
        <w:t>attentive</w:t>
      </w:r>
      <w:proofErr w:type="spellEnd"/>
      <w:r>
        <w:rPr>
          <w:rFonts w:ascii="Palatino" w:eastAsia="Palatino" w:hAnsi="Palatino" w:cs="Palatino"/>
        </w:rPr>
        <w:t xml:space="preserve"> e alle reazioni emotive incontrollate, si sono attuate in tutte le discipline in cui l’alunno è stato affiancato dalle docenti di sostegno, strategie didattiche finalizzate all’apprendimento schematico e sistematico degli argomenti. In alcune discipline si è privilegiato l’intervento in classe al fine di stimolare la sua attenzione, favorendo l’inclusione e la comunicazione con i suoi coetanei. </w:t>
      </w:r>
      <w:proofErr w:type="gramStart"/>
      <w:r>
        <w:rPr>
          <w:rFonts w:ascii="Palatino" w:eastAsia="Palatino" w:hAnsi="Palatino" w:cs="Palatino"/>
        </w:rPr>
        <w:t>E’</w:t>
      </w:r>
      <w:proofErr w:type="gramEnd"/>
      <w:r>
        <w:rPr>
          <w:rFonts w:ascii="Palatino" w:eastAsia="Palatino" w:hAnsi="Palatino" w:cs="Palatino"/>
        </w:rPr>
        <w:t xml:space="preserve"> stato privilegiato un lavoro individuale e in piccolo gruppo, per il rinforzo di concetti chiave e per affrontare argomenti relativi al PEI. Nelle attività in piccolo gruppo, l’alunno, in una situazione più tranquilla e raccolta, avendo una maggior attenzione del docente e non trovando distrazioni tra i compagni, è riuscito a concentrarsi sugli argomenti trattati ed ottenere miglioramenti nell’apprendimento.</w:t>
      </w:r>
    </w:p>
    <w:p w14:paraId="5D9C328F" w14:textId="77777777" w:rsidR="00AC5CEE" w:rsidRDefault="00CA014B">
      <w:pPr>
        <w:pStyle w:val="Normale1"/>
        <w:widowControl w:val="0"/>
        <w:numPr>
          <w:ilvl w:val="0"/>
          <w:numId w:val="6"/>
        </w:numPr>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color w:val="000000"/>
        </w:rPr>
      </w:pPr>
      <w:r>
        <w:rPr>
          <w:rFonts w:ascii="Palatino" w:eastAsia="Palatino" w:hAnsi="Palatino" w:cs="Palatino"/>
          <w:b/>
          <w:color w:val="000000"/>
        </w:rPr>
        <w:t xml:space="preserve">RAGGIUNGIMENTO DEGLI OBIETTIVI PREFISSATI NEL P.E.I. </w:t>
      </w:r>
      <w:r>
        <w:rPr>
          <w:rFonts w:ascii="Palatino" w:eastAsia="Palatino" w:hAnsi="Palatino" w:cs="Palatino"/>
          <w:color w:val="CE222B"/>
        </w:rPr>
        <w:t xml:space="preserve">(specificare, con eventuale descrizione analitica, se sono stati raggiunti completamente, solo parzialmente, non raggiunti e indicare le discipline dove non </w:t>
      </w:r>
      <w:r>
        <w:rPr>
          <w:color w:val="CE222B"/>
        </w:rPr>
        <w:t xml:space="preserve">è </w:t>
      </w:r>
      <w:r>
        <w:rPr>
          <w:rFonts w:ascii="Palatino" w:eastAsia="Palatino" w:hAnsi="Palatino" w:cs="Palatino"/>
          <w:color w:val="CE222B"/>
        </w:rPr>
        <w:t>stato possibile raggiungere l</w:t>
      </w:r>
      <w:r>
        <w:rPr>
          <w:color w:val="CE222B"/>
        </w:rPr>
        <w:t>’</w:t>
      </w:r>
      <w:r>
        <w:rPr>
          <w:rFonts w:ascii="Palatino" w:eastAsia="Palatino" w:hAnsi="Palatino" w:cs="Palatino"/>
          <w:color w:val="CE222B"/>
        </w:rPr>
        <w:t>obiettivo prefissato)</w:t>
      </w:r>
    </w:p>
    <w:p w14:paraId="4C4C6FEA" w14:textId="77777777" w:rsidR="00AC5CEE" w:rsidRDefault="00CA014B">
      <w:pPr>
        <w:pStyle w:val="Normale1"/>
        <w:widowControl w:val="0"/>
        <w:numPr>
          <w:ilvl w:val="0"/>
          <w:numId w:val="6"/>
        </w:numPr>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color w:val="000000"/>
        </w:rPr>
      </w:pPr>
      <w:r>
        <w:rPr>
          <w:rFonts w:ascii="Palatino" w:eastAsia="Palatino" w:hAnsi="Palatino" w:cs="Palatino"/>
          <w:b/>
          <w:color w:val="000000"/>
        </w:rPr>
        <w:t>LIVELLO DI INCLUSIVIT</w:t>
      </w:r>
      <w:r>
        <w:rPr>
          <w:b/>
          <w:color w:val="000000"/>
        </w:rPr>
        <w:t>À</w:t>
      </w:r>
      <w:r>
        <w:rPr>
          <w:rFonts w:ascii="Palatino" w:eastAsia="Palatino" w:hAnsi="Palatino" w:cs="Palatino"/>
          <w:b/>
          <w:color w:val="000000"/>
        </w:rPr>
        <w:t xml:space="preserve">: </w:t>
      </w:r>
      <w:r>
        <w:rPr>
          <w:rFonts w:ascii="Palatino" w:eastAsia="Palatino" w:hAnsi="Palatino" w:cs="Palatino"/>
          <w:color w:val="CE222B"/>
        </w:rPr>
        <w:t>descrizione e valutazione dell</w:t>
      </w:r>
      <w:r>
        <w:rPr>
          <w:color w:val="CE222B"/>
        </w:rPr>
        <w:t>’</w:t>
      </w:r>
      <w:r>
        <w:rPr>
          <w:rFonts w:ascii="Palatino" w:eastAsia="Palatino" w:hAnsi="Palatino" w:cs="Palatino"/>
          <w:color w:val="CE222B"/>
        </w:rPr>
        <w:t>incidenza dell</w:t>
      </w:r>
      <w:r>
        <w:rPr>
          <w:color w:val="CE222B"/>
        </w:rPr>
        <w:t>’</w:t>
      </w:r>
      <w:r>
        <w:rPr>
          <w:rFonts w:ascii="Palatino" w:eastAsia="Palatino" w:hAnsi="Palatino" w:cs="Palatino"/>
          <w:color w:val="CE222B"/>
        </w:rPr>
        <w:t>attivit</w:t>
      </w:r>
      <w:r>
        <w:rPr>
          <w:color w:val="CE222B"/>
        </w:rPr>
        <w:t xml:space="preserve">à </w:t>
      </w:r>
      <w:r>
        <w:rPr>
          <w:rFonts w:ascii="Palatino" w:eastAsia="Palatino" w:hAnsi="Palatino" w:cs="Palatino"/>
          <w:color w:val="CE222B"/>
        </w:rPr>
        <w:t>di sostegno all</w:t>
      </w:r>
      <w:r>
        <w:rPr>
          <w:color w:val="CE222B"/>
        </w:rPr>
        <w:t>’</w:t>
      </w:r>
      <w:r>
        <w:rPr>
          <w:rFonts w:ascii="Palatino" w:eastAsia="Palatino" w:hAnsi="Palatino" w:cs="Palatino"/>
          <w:color w:val="CE222B"/>
        </w:rPr>
        <w:t>interno della classe.</w:t>
      </w:r>
    </w:p>
    <w:p w14:paraId="2B6E474A" w14:textId="77777777" w:rsidR="00AC5CEE" w:rsidRDefault="00CA014B">
      <w:pPr>
        <w:pStyle w:val="Normale1"/>
        <w:widowControl w:val="0"/>
        <w:numPr>
          <w:ilvl w:val="0"/>
          <w:numId w:val="6"/>
        </w:numPr>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color w:val="000000"/>
        </w:rPr>
      </w:pPr>
      <w:r>
        <w:rPr>
          <w:rFonts w:ascii="Palatino" w:eastAsia="Palatino" w:hAnsi="Palatino" w:cs="Palatino"/>
          <w:b/>
          <w:color w:val="000000"/>
        </w:rPr>
        <w:t xml:space="preserve">ORGANIZZAZIONE SCOLASTICA DEI PROGETTI </w:t>
      </w:r>
      <w:r>
        <w:rPr>
          <w:rFonts w:ascii="Palatino" w:eastAsia="Palatino" w:hAnsi="Palatino" w:cs="Palatino"/>
          <w:color w:val="CE222B"/>
        </w:rPr>
        <w:t>(indicare, con eventuale descrizione analitica, se l</w:t>
      </w:r>
      <w:r>
        <w:rPr>
          <w:color w:val="CE222B"/>
        </w:rPr>
        <w:t>’</w:t>
      </w:r>
      <w:r>
        <w:rPr>
          <w:rFonts w:ascii="Palatino" w:eastAsia="Palatino" w:hAnsi="Palatino" w:cs="Palatino"/>
          <w:color w:val="CE222B"/>
        </w:rPr>
        <w:t>alunno ha partecipato a progetti con la classe, in piccolo gruppo o altro)</w:t>
      </w:r>
    </w:p>
    <w:p w14:paraId="40B1AF36" w14:textId="77777777" w:rsidR="00AC5CEE" w:rsidRDefault="00CA014B">
      <w:pPr>
        <w:pStyle w:val="Normale1"/>
        <w:widowControl w:val="0"/>
        <w:numPr>
          <w:ilvl w:val="0"/>
          <w:numId w:val="6"/>
        </w:numPr>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color w:val="FF5F5D"/>
        </w:rPr>
      </w:pPr>
      <w:r>
        <w:rPr>
          <w:rFonts w:ascii="Palatino" w:eastAsia="Palatino" w:hAnsi="Palatino" w:cs="Palatino"/>
          <w:b/>
          <w:color w:val="000000"/>
        </w:rPr>
        <w:t xml:space="preserve">RAPPORTI SCUOLA-FAMIGLIA E CON LE STRUTTURE SOCIO-SANITARIE </w:t>
      </w:r>
      <w:r>
        <w:rPr>
          <w:rFonts w:ascii="Palatino" w:eastAsia="Palatino" w:hAnsi="Palatino" w:cs="Palatino"/>
          <w:b/>
          <w:color w:val="FF5F5D"/>
        </w:rPr>
        <w:t>(inserire eventuali relazioni/verbali di incontri effettuati o semplici colloqui con data e nome dello specialista)</w:t>
      </w:r>
    </w:p>
    <w:p w14:paraId="7B9B6F79" w14:textId="77777777" w:rsidR="00AC5CEE" w:rsidRDefault="00CA014B">
      <w:pPr>
        <w:pStyle w:val="Normale1"/>
        <w:widowControl w:val="0"/>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color w:val="000000"/>
        </w:rPr>
      </w:pPr>
      <w:r>
        <w:br w:type="page"/>
      </w:r>
    </w:p>
    <w:p w14:paraId="15107264" w14:textId="77777777" w:rsidR="00AC5CEE" w:rsidRDefault="00AC5CEE">
      <w:pPr>
        <w:pStyle w:val="Normale1"/>
        <w:widowControl w:val="0"/>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Fonts w:ascii="Palatino" w:eastAsia="Palatino" w:hAnsi="Palatino" w:cs="Palatino"/>
          <w:color w:val="000000"/>
        </w:rPr>
      </w:pPr>
    </w:p>
    <w:p w14:paraId="33011C81" w14:textId="77777777" w:rsidR="00AC5CEE" w:rsidRDefault="00AC5CEE">
      <w:pPr>
        <w:pStyle w:val="Normale1"/>
        <w:widowControl w:val="0"/>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Fonts w:ascii="Palatino" w:eastAsia="Palatino" w:hAnsi="Palatino" w:cs="Palatino"/>
          <w:b/>
          <w:color w:val="000000"/>
          <w:sz w:val="28"/>
          <w:szCs w:val="28"/>
        </w:rPr>
      </w:pPr>
    </w:p>
    <w:p w14:paraId="4CAF40DA" w14:textId="77777777" w:rsidR="00AC5CEE" w:rsidRDefault="00CA014B">
      <w:pPr>
        <w:pStyle w:val="Normale1"/>
        <w:keepNext/>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center"/>
        <w:rPr>
          <w:rFonts w:ascii="Palatino" w:eastAsia="Palatino" w:hAnsi="Palatino" w:cs="Palatino"/>
          <w:b/>
          <w:color w:val="000000"/>
          <w:sz w:val="28"/>
          <w:szCs w:val="28"/>
        </w:rPr>
      </w:pPr>
      <w:r>
        <w:rPr>
          <w:rFonts w:ascii="Palatino" w:eastAsia="Palatino" w:hAnsi="Palatino" w:cs="Palatino"/>
          <w:b/>
          <w:color w:val="000000"/>
          <w:sz w:val="28"/>
          <w:szCs w:val="28"/>
        </w:rPr>
        <w:t>2. PROFILO DINAMICO FUNZIONALE</w:t>
      </w:r>
    </w:p>
    <w:p w14:paraId="7A57C9AD" w14:textId="77777777" w:rsidR="00AC5CEE" w:rsidRDefault="00AC5CEE">
      <w:pPr>
        <w:pStyle w:val="Normale1"/>
        <w:widowControl w:val="0"/>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Fonts w:ascii="Palatino" w:eastAsia="Palatino" w:hAnsi="Palatino" w:cs="Palatino"/>
          <w:color w:val="000000"/>
        </w:rPr>
      </w:pPr>
    </w:p>
    <w:p w14:paraId="14E0F3ED" w14:textId="77777777" w:rsidR="00AC5CEE" w:rsidRDefault="00CA014B">
      <w:pPr>
        <w:pStyle w:val="Normale1"/>
        <w:widowControl w:val="0"/>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Fonts w:ascii="Palatino" w:eastAsia="Palatino" w:hAnsi="Palatino" w:cs="Palatino"/>
          <w:color w:val="000000"/>
          <w:sz w:val="20"/>
          <w:szCs w:val="20"/>
        </w:rPr>
      </w:pPr>
      <w:r>
        <w:rPr>
          <w:rFonts w:ascii="Palatino" w:eastAsia="Palatino" w:hAnsi="Palatino" w:cs="Palatino"/>
          <w:color w:val="000000"/>
        </w:rPr>
        <w:t>Il Profilo Dinamico Funzionale (P.D.F.) deve indicare il prevedibile livello di sviluppo che l</w:t>
      </w:r>
      <w:r>
        <w:rPr>
          <w:color w:val="000000"/>
        </w:rPr>
        <w:t>’</w:t>
      </w:r>
      <w:r>
        <w:rPr>
          <w:rFonts w:ascii="Palatino" w:eastAsia="Palatino" w:hAnsi="Palatino" w:cs="Palatino"/>
          <w:color w:val="000000"/>
        </w:rPr>
        <w:t>alunno dimostra di possedere.</w:t>
      </w:r>
    </w:p>
    <w:p w14:paraId="14FA8B2A" w14:textId="77777777" w:rsidR="00AC5CEE" w:rsidRDefault="00AC5CEE">
      <w:pPr>
        <w:pStyle w:val="Normale1"/>
        <w:widowControl w:val="0"/>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Fonts w:ascii="Palatino" w:eastAsia="Palatino" w:hAnsi="Palatino" w:cs="Palatino"/>
          <w:color w:val="000000"/>
          <w:sz w:val="20"/>
          <w:szCs w:val="20"/>
        </w:rPr>
      </w:pPr>
    </w:p>
    <w:tbl>
      <w:tblPr>
        <w:tblStyle w:val="a"/>
        <w:tblW w:w="9778" w:type="dxa"/>
        <w:tblInd w:w="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000" w:firstRow="0" w:lastRow="0" w:firstColumn="0" w:lastColumn="0" w:noHBand="0" w:noVBand="0"/>
      </w:tblPr>
      <w:tblGrid>
        <w:gridCol w:w="2230"/>
        <w:gridCol w:w="7548"/>
      </w:tblGrid>
      <w:tr w:rsidR="00AC5CEE" w14:paraId="53322E89" w14:textId="77777777">
        <w:trPr>
          <w:trHeight w:val="300"/>
        </w:trPr>
        <w:tc>
          <w:tcPr>
            <w:tcW w:w="2230" w:type="dxa"/>
            <w:tcBorders>
              <w:top w:val="single" w:sz="4" w:space="0" w:color="000000"/>
              <w:left w:val="single" w:sz="4" w:space="0" w:color="000000"/>
              <w:bottom w:val="single" w:sz="4" w:space="0" w:color="000000"/>
              <w:right w:val="nil"/>
            </w:tcBorders>
            <w:shd w:val="clear" w:color="auto" w:fill="FFFFFF"/>
            <w:tcMar>
              <w:top w:w="80" w:type="dxa"/>
              <w:left w:w="80" w:type="dxa"/>
              <w:bottom w:w="80" w:type="dxa"/>
              <w:right w:w="80" w:type="dxa"/>
            </w:tcMar>
          </w:tcPr>
          <w:p w14:paraId="6AB98958" w14:textId="77777777" w:rsidR="00AC5CEE" w:rsidRDefault="00AC5CEE">
            <w:pPr>
              <w:pStyle w:val="Normale1"/>
              <w:rPr>
                <w:color w:val="000000"/>
              </w:rPr>
            </w:pPr>
          </w:p>
        </w:tc>
        <w:tc>
          <w:tcPr>
            <w:tcW w:w="7548" w:type="dxa"/>
            <w:tcBorders>
              <w:top w:val="single" w:sz="4" w:space="0" w:color="000000"/>
              <w:left w:val="nil"/>
              <w:bottom w:val="single" w:sz="4" w:space="0" w:color="000000"/>
              <w:right w:val="single" w:sz="4" w:space="0" w:color="000000"/>
            </w:tcBorders>
            <w:shd w:val="clear" w:color="auto" w:fill="FFFFFF"/>
            <w:tcMar>
              <w:top w:w="80" w:type="dxa"/>
              <w:left w:w="80" w:type="dxa"/>
              <w:bottom w:w="80" w:type="dxa"/>
              <w:right w:w="80" w:type="dxa"/>
            </w:tcMar>
          </w:tcPr>
          <w:p w14:paraId="6AD6F2EC" w14:textId="77777777" w:rsidR="00AC5CEE" w:rsidRDefault="00CA014B">
            <w:pPr>
              <w:pStyle w:val="Normale1"/>
              <w:keepNext/>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 w:val="left" w:pos="9132"/>
                <w:tab w:val="left" w:pos="9132"/>
                <w:tab w:val="left" w:pos="9132"/>
                <w:tab w:val="left" w:pos="9132"/>
                <w:tab w:val="left" w:pos="9132"/>
                <w:tab w:val="left" w:pos="9132"/>
                <w:tab w:val="left" w:pos="9132"/>
                <w:tab w:val="left" w:pos="9132"/>
                <w:tab w:val="left" w:pos="9132"/>
                <w:tab w:val="left" w:pos="9132"/>
                <w:tab w:val="left" w:pos="9132"/>
                <w:tab w:val="left" w:pos="9132"/>
                <w:tab w:val="left" w:pos="9132"/>
                <w:tab w:val="left" w:pos="9132"/>
                <w:tab w:val="left" w:pos="9132"/>
              </w:tabs>
              <w:rPr>
                <w:rFonts w:ascii="Arial Bold" w:eastAsia="Arial Bold" w:hAnsi="Arial Bold" w:cs="Arial Bold"/>
                <w:color w:val="000000"/>
              </w:rPr>
            </w:pPr>
            <w:r>
              <w:rPr>
                <w:rFonts w:ascii="Arial Bold" w:eastAsia="Arial Bold" w:hAnsi="Arial Bold" w:cs="Arial Bold"/>
                <w:color w:val="000000"/>
              </w:rPr>
              <w:t>VALUTAZIONE DEL LIVELLO GLOBALE DI MATURAZIONE</w:t>
            </w:r>
          </w:p>
        </w:tc>
      </w:tr>
      <w:tr w:rsidR="00AC5CEE" w14:paraId="49649A66" w14:textId="77777777">
        <w:trPr>
          <w:trHeight w:val="1120"/>
        </w:trPr>
        <w:tc>
          <w:tcPr>
            <w:tcW w:w="2230" w:type="dxa"/>
            <w:tcBorders>
              <w:top w:val="single" w:sz="4" w:space="0" w:color="000000"/>
              <w:left w:val="single" w:sz="4" w:space="0" w:color="000000"/>
              <w:bottom w:val="single" w:sz="4" w:space="0" w:color="000000"/>
              <w:right w:val="nil"/>
            </w:tcBorders>
            <w:shd w:val="clear" w:color="auto" w:fill="FFFFFF"/>
            <w:tcMar>
              <w:top w:w="80" w:type="dxa"/>
              <w:left w:w="80" w:type="dxa"/>
              <w:bottom w:w="80" w:type="dxa"/>
              <w:right w:w="80" w:type="dxa"/>
            </w:tcMar>
          </w:tcPr>
          <w:p w14:paraId="47301FB3" w14:textId="77777777" w:rsidR="00AC5CEE" w:rsidRDefault="00AC5CEE">
            <w:pPr>
              <w:pStyle w:val="Normale1"/>
              <w:rPr>
                <w:color w:val="000000"/>
              </w:rPr>
            </w:pPr>
          </w:p>
        </w:tc>
        <w:tc>
          <w:tcPr>
            <w:tcW w:w="7548" w:type="dxa"/>
            <w:tcBorders>
              <w:top w:val="single" w:sz="4" w:space="0" w:color="000000"/>
              <w:left w:val="nil"/>
              <w:bottom w:val="single" w:sz="4" w:space="0" w:color="000000"/>
              <w:right w:val="single" w:sz="4" w:space="0" w:color="000000"/>
            </w:tcBorders>
            <w:shd w:val="clear" w:color="auto" w:fill="FFFFFF"/>
            <w:tcMar>
              <w:top w:w="80" w:type="dxa"/>
              <w:left w:w="80" w:type="dxa"/>
              <w:bottom w:w="80" w:type="dxa"/>
              <w:right w:w="80" w:type="dxa"/>
            </w:tcMar>
          </w:tcPr>
          <w:p w14:paraId="1C3CFF61" w14:textId="77777777" w:rsidR="00AC5CEE" w:rsidRDefault="00CA014B">
            <w:pPr>
              <w:pStyle w:val="Normale1"/>
              <w:widowControl w:val="0"/>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 w:val="left" w:pos="9132"/>
                <w:tab w:val="left" w:pos="9132"/>
                <w:tab w:val="left" w:pos="9132"/>
                <w:tab w:val="left" w:pos="9132"/>
                <w:tab w:val="left" w:pos="9132"/>
                <w:tab w:val="left" w:pos="9132"/>
                <w:tab w:val="left" w:pos="9132"/>
                <w:tab w:val="left" w:pos="9132"/>
                <w:tab w:val="left" w:pos="9132"/>
                <w:tab w:val="left" w:pos="9132"/>
                <w:tab w:val="left" w:pos="9132"/>
                <w:tab w:val="left" w:pos="9132"/>
                <w:tab w:val="left" w:pos="9132"/>
                <w:tab w:val="left" w:pos="9132"/>
                <w:tab w:val="left" w:pos="9132"/>
              </w:tabs>
              <w:rPr>
                <w:rFonts w:ascii="Arial Bold" w:eastAsia="Arial Bold" w:hAnsi="Arial Bold" w:cs="Arial Bold"/>
                <w:color w:val="000000"/>
              </w:rPr>
            </w:pPr>
            <w:r>
              <w:rPr>
                <w:rFonts w:ascii="Arial Bold" w:eastAsia="Arial Bold" w:hAnsi="Arial Bold" w:cs="Arial Bold"/>
                <w:color w:val="000000"/>
              </w:rPr>
              <w:t xml:space="preserve">Tale valutazione </w:t>
            </w:r>
            <w:r>
              <w:rPr>
                <w:color w:val="000000"/>
              </w:rPr>
              <w:t xml:space="preserve">è </w:t>
            </w:r>
            <w:r>
              <w:rPr>
                <w:rFonts w:ascii="Arial Bold" w:eastAsia="Arial Bold" w:hAnsi="Arial Bold" w:cs="Arial Bold"/>
                <w:color w:val="000000"/>
              </w:rPr>
              <w:t>formulata in base:</w:t>
            </w:r>
          </w:p>
          <w:p w14:paraId="6B1DEE8C" w14:textId="77777777" w:rsidR="00AC5CEE" w:rsidRDefault="00CA014B">
            <w:pPr>
              <w:pStyle w:val="Normale1"/>
              <w:widowControl w:val="0"/>
              <w:numPr>
                <w:ilvl w:val="0"/>
                <w:numId w:val="1"/>
              </w:numPr>
              <w:pBdr>
                <w:top w:val="nil"/>
                <w:left w:val="nil"/>
                <w:bottom w:val="nil"/>
                <w:right w:val="nil"/>
                <w:between w:val="nil"/>
              </w:pBd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 w:val="left" w:pos="9132"/>
                <w:tab w:val="left" w:pos="9132"/>
                <w:tab w:val="left" w:pos="9132"/>
                <w:tab w:val="left" w:pos="9132"/>
                <w:tab w:val="left" w:pos="9132"/>
                <w:tab w:val="left" w:pos="9132"/>
                <w:tab w:val="left" w:pos="9132"/>
                <w:tab w:val="left" w:pos="9132"/>
                <w:tab w:val="left" w:pos="9132"/>
                <w:tab w:val="left" w:pos="9132"/>
                <w:tab w:val="left" w:pos="9132"/>
                <w:tab w:val="left" w:pos="9132"/>
                <w:tab w:val="left" w:pos="9132"/>
                <w:tab w:val="left" w:pos="9132"/>
                <w:tab w:val="left" w:pos="9132"/>
              </w:tabs>
            </w:pPr>
            <w:r>
              <w:rPr>
                <w:rFonts w:ascii="Arial" w:eastAsia="Arial" w:hAnsi="Arial" w:cs="Arial"/>
                <w:color w:val="000000"/>
              </w:rPr>
              <w:t>alla situazione di partenza.</w:t>
            </w:r>
          </w:p>
          <w:p w14:paraId="7655678B" w14:textId="77777777" w:rsidR="00AC5CEE" w:rsidRDefault="00CA014B">
            <w:pPr>
              <w:pStyle w:val="Normale1"/>
              <w:widowControl w:val="0"/>
              <w:numPr>
                <w:ilvl w:val="0"/>
                <w:numId w:val="1"/>
              </w:numPr>
              <w:pBdr>
                <w:top w:val="nil"/>
                <w:left w:val="nil"/>
                <w:bottom w:val="nil"/>
                <w:right w:val="nil"/>
                <w:between w:val="nil"/>
              </w:pBd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 w:val="left" w:pos="9132"/>
                <w:tab w:val="left" w:pos="9132"/>
                <w:tab w:val="left" w:pos="9132"/>
                <w:tab w:val="left" w:pos="9132"/>
                <w:tab w:val="left" w:pos="9132"/>
                <w:tab w:val="left" w:pos="9132"/>
                <w:tab w:val="left" w:pos="9132"/>
                <w:tab w:val="left" w:pos="9132"/>
                <w:tab w:val="left" w:pos="9132"/>
                <w:tab w:val="left" w:pos="9132"/>
                <w:tab w:val="left" w:pos="9132"/>
                <w:tab w:val="left" w:pos="9132"/>
                <w:tab w:val="left" w:pos="9132"/>
                <w:tab w:val="left" w:pos="9132"/>
                <w:tab w:val="left" w:pos="9132"/>
              </w:tabs>
            </w:pPr>
            <w:r>
              <w:rPr>
                <w:rFonts w:ascii="Arial" w:eastAsia="Arial" w:hAnsi="Arial" w:cs="Arial"/>
                <w:color w:val="000000"/>
              </w:rPr>
              <w:t>alle finalit</w:t>
            </w:r>
            <w:r>
              <w:rPr>
                <w:color w:val="000000"/>
              </w:rPr>
              <w:t xml:space="preserve">à </w:t>
            </w:r>
            <w:r>
              <w:rPr>
                <w:rFonts w:ascii="Arial" w:eastAsia="Arial" w:hAnsi="Arial" w:cs="Arial"/>
                <w:color w:val="000000"/>
              </w:rPr>
              <w:t>e agli obiettivi da raggiungere</w:t>
            </w:r>
          </w:p>
          <w:p w14:paraId="457234E9" w14:textId="77777777" w:rsidR="00AC5CEE" w:rsidRDefault="00CA014B">
            <w:pPr>
              <w:pStyle w:val="Normale1"/>
              <w:widowControl w:val="0"/>
              <w:numPr>
                <w:ilvl w:val="0"/>
                <w:numId w:val="1"/>
              </w:numPr>
              <w:pBdr>
                <w:top w:val="nil"/>
                <w:left w:val="nil"/>
                <w:bottom w:val="nil"/>
                <w:right w:val="nil"/>
                <w:between w:val="nil"/>
              </w:pBd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 w:val="left" w:pos="9132"/>
                <w:tab w:val="left" w:pos="9132"/>
                <w:tab w:val="left" w:pos="9132"/>
                <w:tab w:val="left" w:pos="9132"/>
                <w:tab w:val="left" w:pos="9132"/>
                <w:tab w:val="left" w:pos="9132"/>
                <w:tab w:val="left" w:pos="9132"/>
                <w:tab w:val="left" w:pos="9132"/>
                <w:tab w:val="left" w:pos="9132"/>
                <w:tab w:val="left" w:pos="9132"/>
                <w:tab w:val="left" w:pos="9132"/>
                <w:tab w:val="left" w:pos="9132"/>
                <w:tab w:val="left" w:pos="9132"/>
                <w:tab w:val="left" w:pos="9132"/>
                <w:tab w:val="left" w:pos="9132"/>
              </w:tabs>
            </w:pPr>
            <w:r>
              <w:rPr>
                <w:rFonts w:ascii="Arial" w:eastAsia="Arial" w:hAnsi="Arial" w:cs="Arial"/>
                <w:color w:val="000000"/>
              </w:rPr>
              <w:t>agli esiti degli interventi individualizzati</w:t>
            </w:r>
          </w:p>
        </w:tc>
      </w:tr>
      <w:tr w:rsidR="00AC5CEE" w14:paraId="6B0E9EC9" w14:textId="77777777">
        <w:trPr>
          <w:trHeight w:val="280"/>
        </w:trPr>
        <w:tc>
          <w:tcPr>
            <w:tcW w:w="9778" w:type="dxa"/>
            <w:gridSpan w:val="2"/>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33840708" w14:textId="77777777" w:rsidR="00AC5CEE" w:rsidRDefault="00CA014B">
            <w:pPr>
              <w:pStyle w:val="Normale1"/>
              <w:widowControl w:val="0"/>
              <w:pBdr>
                <w:top w:val="nil"/>
                <w:left w:val="nil"/>
                <w:bottom w:val="nil"/>
                <w:right w:val="nil"/>
                <w:between w:val="nil"/>
              </w:pBdr>
              <w:rPr>
                <w:color w:val="000000"/>
              </w:rPr>
            </w:pPr>
            <w:r>
              <w:rPr>
                <w:rFonts w:ascii="Arial Bold" w:eastAsia="Arial Bold" w:hAnsi="Arial Bold" w:cs="Arial Bold"/>
                <w:color w:val="000000"/>
              </w:rPr>
              <w:t>1. ASSE COGNITIVO E NEUROPSICOLOGICO</w:t>
            </w:r>
          </w:p>
        </w:tc>
      </w:tr>
      <w:tr w:rsidR="00AC5CEE" w14:paraId="14BB1F52" w14:textId="77777777">
        <w:trPr>
          <w:trHeight w:val="860"/>
        </w:trPr>
        <w:tc>
          <w:tcPr>
            <w:tcW w:w="2230"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2AEE7FE7" w14:textId="77777777" w:rsidR="00AC5CEE" w:rsidRDefault="00CA014B">
            <w:pPr>
              <w:pStyle w:val="Normale1"/>
              <w:keepNext/>
              <w:pBdr>
                <w:top w:val="nil"/>
                <w:left w:val="nil"/>
                <w:bottom w:val="nil"/>
                <w:right w:val="nil"/>
                <w:between w:val="nil"/>
              </w:pBdr>
              <w:rPr>
                <w:rFonts w:ascii="Arial Bold" w:eastAsia="Arial Bold" w:hAnsi="Arial Bold" w:cs="Arial Bold"/>
                <w:color w:val="000000"/>
              </w:rPr>
            </w:pPr>
            <w:r>
              <w:rPr>
                <w:rFonts w:ascii="Arial Bold" w:eastAsia="Arial Bold" w:hAnsi="Arial Bold" w:cs="Arial Bold"/>
                <w:color w:val="000000"/>
              </w:rPr>
              <w:t>Obiettivi raggiunti</w:t>
            </w:r>
          </w:p>
        </w:tc>
        <w:tc>
          <w:tcPr>
            <w:tcW w:w="7548"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1AAD9690" w14:textId="77777777" w:rsidR="00AC5CEE" w:rsidRDefault="00CA014B">
            <w:pPr>
              <w:pStyle w:val="Normale1"/>
              <w:widowControl w:val="0"/>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 w:val="left" w:pos="9132"/>
                <w:tab w:val="left" w:pos="9132"/>
                <w:tab w:val="left" w:pos="9132"/>
                <w:tab w:val="left" w:pos="9132"/>
                <w:tab w:val="left" w:pos="9132"/>
                <w:tab w:val="left" w:pos="9132"/>
                <w:tab w:val="left" w:pos="9132"/>
                <w:tab w:val="left" w:pos="9132"/>
                <w:tab w:val="left" w:pos="9132"/>
                <w:tab w:val="left" w:pos="9132"/>
                <w:tab w:val="left" w:pos="9132"/>
                <w:tab w:val="left" w:pos="9132"/>
                <w:tab w:val="left" w:pos="9132"/>
                <w:tab w:val="left" w:pos="9132"/>
                <w:tab w:val="left" w:pos="9132"/>
              </w:tabs>
              <w:rPr>
                <w:rFonts w:ascii="Arial" w:eastAsia="Arial" w:hAnsi="Arial" w:cs="Arial"/>
                <w:color w:val="CE222B"/>
              </w:rPr>
            </w:pPr>
            <w:r>
              <w:rPr>
                <w:rFonts w:ascii="Arial" w:eastAsia="Arial" w:hAnsi="Arial" w:cs="Arial"/>
                <w:color w:val="CE222B"/>
                <w:sz w:val="22"/>
                <w:szCs w:val="22"/>
              </w:rPr>
              <w:t xml:space="preserve"> (Utilizzare la dicitura, se </w:t>
            </w:r>
            <w:proofErr w:type="spellStart"/>
            <w:r>
              <w:rPr>
                <w:rFonts w:ascii="Arial" w:eastAsia="Arial" w:hAnsi="Arial" w:cs="Arial"/>
                <w:color w:val="CE222B"/>
                <w:sz w:val="22"/>
                <w:szCs w:val="22"/>
              </w:rPr>
              <w:t>necessaria</w:t>
            </w:r>
            <w:proofErr w:type="spellEnd"/>
            <w:proofErr w:type="gramStart"/>
            <w:r>
              <w:rPr>
                <w:rFonts w:ascii="Arial" w:eastAsia="Arial" w:hAnsi="Arial" w:cs="Arial"/>
                <w:color w:val="CE222B"/>
                <w:sz w:val="22"/>
                <w:szCs w:val="22"/>
              </w:rPr>
              <w:t>)</w:t>
            </w:r>
            <w:r>
              <w:rPr>
                <w:color w:val="CE222B"/>
              </w:rPr>
              <w:t xml:space="preserve"> :</w:t>
            </w:r>
            <w:r>
              <w:rPr>
                <w:rFonts w:ascii="Arial" w:eastAsia="Arial" w:hAnsi="Arial" w:cs="Arial"/>
                <w:color w:val="CE222B"/>
              </w:rPr>
              <w:t>Vedi</w:t>
            </w:r>
            <w:proofErr w:type="gramEnd"/>
            <w:r>
              <w:rPr>
                <w:rFonts w:ascii="Arial" w:eastAsia="Arial" w:hAnsi="Arial" w:cs="Arial"/>
                <w:color w:val="CE222B"/>
              </w:rPr>
              <w:t xml:space="preserve"> obiettivi indicati sul P.E.I.</w:t>
            </w:r>
          </w:p>
          <w:p w14:paraId="1075DD65" w14:textId="77777777" w:rsidR="00AC5CEE" w:rsidRDefault="00CA014B">
            <w:pPr>
              <w:pStyle w:val="Normale1"/>
              <w:widowControl w:val="0"/>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 w:val="left" w:pos="9132"/>
                <w:tab w:val="left" w:pos="9132"/>
                <w:tab w:val="left" w:pos="9132"/>
                <w:tab w:val="left" w:pos="9132"/>
                <w:tab w:val="left" w:pos="9132"/>
                <w:tab w:val="left" w:pos="9132"/>
                <w:tab w:val="left" w:pos="9132"/>
                <w:tab w:val="left" w:pos="9132"/>
                <w:tab w:val="left" w:pos="9132"/>
                <w:tab w:val="left" w:pos="9132"/>
                <w:tab w:val="left" w:pos="9132"/>
                <w:tab w:val="left" w:pos="9132"/>
                <w:tab w:val="left" w:pos="9132"/>
                <w:tab w:val="left" w:pos="9132"/>
                <w:tab w:val="left" w:pos="9132"/>
              </w:tabs>
              <w:rPr>
                <w:color w:val="000000"/>
              </w:rPr>
            </w:pPr>
            <w:r>
              <w:rPr>
                <w:rFonts w:ascii="Arial" w:eastAsia="Arial" w:hAnsi="Arial" w:cs="Arial"/>
                <w:color w:val="CE222B"/>
              </w:rPr>
              <w:t>(chiarire se e in che modo sono stati raggiunti(quali?): non raggiunto, raggiunto parzialmente, raggiunto completamente)</w:t>
            </w:r>
          </w:p>
        </w:tc>
      </w:tr>
      <w:tr w:rsidR="00AC5CEE" w14:paraId="66C4BC8A" w14:textId="77777777">
        <w:trPr>
          <w:trHeight w:val="1500"/>
        </w:trPr>
        <w:tc>
          <w:tcPr>
            <w:tcW w:w="2230"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69AD4608" w14:textId="77777777" w:rsidR="00AC5CEE" w:rsidRDefault="00CA014B">
            <w:pPr>
              <w:pStyle w:val="Normale1"/>
              <w:widowControl w:val="0"/>
              <w:pBdr>
                <w:top w:val="nil"/>
                <w:left w:val="nil"/>
                <w:bottom w:val="nil"/>
                <w:right w:val="nil"/>
                <w:between w:val="nil"/>
              </w:pBdr>
              <w:rPr>
                <w:rFonts w:ascii="Arial Bold" w:eastAsia="Arial Bold" w:hAnsi="Arial Bold" w:cs="Arial Bold"/>
                <w:color w:val="000000"/>
              </w:rPr>
            </w:pPr>
            <w:r>
              <w:rPr>
                <w:rFonts w:ascii="Arial Bold" w:eastAsia="Arial Bold" w:hAnsi="Arial Bold" w:cs="Arial Bold"/>
                <w:color w:val="000000"/>
              </w:rPr>
              <w:t>Eventuale descrizione analitica</w:t>
            </w:r>
          </w:p>
          <w:p w14:paraId="3764986B" w14:textId="77777777" w:rsidR="00AC5CEE" w:rsidRDefault="00CA014B">
            <w:pPr>
              <w:pStyle w:val="Normale1"/>
              <w:widowControl w:val="0"/>
              <w:pBdr>
                <w:top w:val="nil"/>
                <w:left w:val="nil"/>
                <w:bottom w:val="nil"/>
                <w:right w:val="nil"/>
                <w:between w:val="nil"/>
              </w:pBdr>
              <w:rPr>
                <w:color w:val="000000"/>
              </w:rPr>
            </w:pPr>
            <w:r>
              <w:rPr>
                <w:rFonts w:ascii="Arial" w:eastAsia="Arial" w:hAnsi="Arial" w:cs="Arial"/>
                <w:color w:val="000000"/>
                <w:sz w:val="20"/>
                <w:szCs w:val="20"/>
              </w:rPr>
              <w:t>(osservazioni, criticit</w:t>
            </w:r>
            <w:r>
              <w:rPr>
                <w:color w:val="000000"/>
                <w:sz w:val="20"/>
                <w:szCs w:val="20"/>
              </w:rPr>
              <w:t>à</w:t>
            </w:r>
            <w:r>
              <w:rPr>
                <w:rFonts w:ascii="Arial" w:eastAsia="Arial" w:hAnsi="Arial" w:cs="Arial"/>
                <w:color w:val="000000"/>
                <w:sz w:val="20"/>
                <w:szCs w:val="20"/>
              </w:rPr>
              <w:t>, indicazioni per l</w:t>
            </w:r>
            <w:r>
              <w:rPr>
                <w:color w:val="000000"/>
                <w:sz w:val="20"/>
                <w:szCs w:val="20"/>
              </w:rPr>
              <w:t>’</w:t>
            </w:r>
            <w:r>
              <w:rPr>
                <w:rFonts w:ascii="Arial" w:eastAsia="Arial" w:hAnsi="Arial" w:cs="Arial"/>
                <w:color w:val="000000"/>
                <w:sz w:val="20"/>
                <w:szCs w:val="20"/>
              </w:rPr>
              <w:t>anno scolastico successivo)</w:t>
            </w:r>
          </w:p>
        </w:tc>
        <w:tc>
          <w:tcPr>
            <w:tcW w:w="7548"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29380FD9" w14:textId="77777777" w:rsidR="00AC5CEE" w:rsidRDefault="00AC5CEE">
            <w:pPr>
              <w:pStyle w:val="Normale1"/>
              <w:rPr>
                <w:color w:val="000000"/>
              </w:rPr>
            </w:pPr>
          </w:p>
        </w:tc>
      </w:tr>
      <w:tr w:rsidR="00AC5CEE" w14:paraId="26EC83C1" w14:textId="77777777">
        <w:trPr>
          <w:trHeight w:val="280"/>
        </w:trPr>
        <w:tc>
          <w:tcPr>
            <w:tcW w:w="9778" w:type="dxa"/>
            <w:gridSpan w:val="2"/>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2481E9A1" w14:textId="77777777" w:rsidR="00AC5CEE" w:rsidRDefault="00CA014B">
            <w:pPr>
              <w:pStyle w:val="Normale1"/>
              <w:widowControl w:val="0"/>
              <w:pBdr>
                <w:top w:val="nil"/>
                <w:left w:val="nil"/>
                <w:bottom w:val="nil"/>
                <w:right w:val="nil"/>
                <w:between w:val="nil"/>
              </w:pBdr>
              <w:rPr>
                <w:color w:val="000000"/>
              </w:rPr>
            </w:pPr>
            <w:r>
              <w:rPr>
                <w:rFonts w:ascii="Arial Bold" w:eastAsia="Arial Bold" w:hAnsi="Arial Bold" w:cs="Arial Bold"/>
                <w:color w:val="000000"/>
              </w:rPr>
              <w:t>2. ASSE AFFETTIVO-RELAZIONALE</w:t>
            </w:r>
          </w:p>
        </w:tc>
      </w:tr>
      <w:tr w:rsidR="00AC5CEE" w14:paraId="79CEAD9F" w14:textId="77777777">
        <w:trPr>
          <w:trHeight w:val="560"/>
        </w:trPr>
        <w:tc>
          <w:tcPr>
            <w:tcW w:w="2230"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5A875AC7" w14:textId="77777777" w:rsidR="00AC5CEE" w:rsidRDefault="00CA014B">
            <w:pPr>
              <w:pStyle w:val="Normale1"/>
              <w:keepNext/>
              <w:pBdr>
                <w:top w:val="nil"/>
                <w:left w:val="nil"/>
                <w:bottom w:val="nil"/>
                <w:right w:val="nil"/>
                <w:between w:val="nil"/>
              </w:pBdr>
              <w:rPr>
                <w:rFonts w:ascii="Arial Bold" w:eastAsia="Arial Bold" w:hAnsi="Arial Bold" w:cs="Arial Bold"/>
                <w:color w:val="000000"/>
              </w:rPr>
            </w:pPr>
            <w:r>
              <w:rPr>
                <w:rFonts w:ascii="Arial Bold" w:eastAsia="Arial Bold" w:hAnsi="Arial Bold" w:cs="Arial Bold"/>
                <w:color w:val="000000"/>
              </w:rPr>
              <w:t>Obiettivi raggiunti</w:t>
            </w:r>
          </w:p>
        </w:tc>
        <w:tc>
          <w:tcPr>
            <w:tcW w:w="7548"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15B27211" w14:textId="77777777" w:rsidR="00AC5CEE" w:rsidRDefault="00CA014B">
            <w:pPr>
              <w:pStyle w:val="Normale1"/>
              <w:widowControl w:val="0"/>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 w:val="left" w:pos="9132"/>
                <w:tab w:val="left" w:pos="9132"/>
                <w:tab w:val="left" w:pos="9132"/>
                <w:tab w:val="left" w:pos="9132"/>
                <w:tab w:val="left" w:pos="9132"/>
                <w:tab w:val="left" w:pos="9132"/>
                <w:tab w:val="left" w:pos="9132"/>
                <w:tab w:val="left" w:pos="9132"/>
                <w:tab w:val="left" w:pos="9132"/>
                <w:tab w:val="left" w:pos="9132"/>
                <w:tab w:val="left" w:pos="9132"/>
                <w:tab w:val="left" w:pos="9132"/>
                <w:tab w:val="left" w:pos="9132"/>
                <w:tab w:val="left" w:pos="9132"/>
                <w:tab w:val="left" w:pos="9132"/>
              </w:tabs>
              <w:rPr>
                <w:color w:val="000000"/>
              </w:rPr>
            </w:pPr>
            <w:r>
              <w:rPr>
                <w:rFonts w:ascii="Arial" w:eastAsia="Arial" w:hAnsi="Arial" w:cs="Arial"/>
                <w:color w:val="000000"/>
                <w:sz w:val="22"/>
                <w:szCs w:val="22"/>
              </w:rPr>
              <w:t xml:space="preserve">   </w:t>
            </w:r>
          </w:p>
        </w:tc>
      </w:tr>
      <w:tr w:rsidR="00AC5CEE" w14:paraId="3642017C" w14:textId="77777777">
        <w:trPr>
          <w:trHeight w:val="1500"/>
        </w:trPr>
        <w:tc>
          <w:tcPr>
            <w:tcW w:w="2230"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08E7967D" w14:textId="77777777" w:rsidR="00AC5CEE" w:rsidRDefault="00CA014B">
            <w:pPr>
              <w:pStyle w:val="Normale1"/>
              <w:widowControl w:val="0"/>
              <w:pBdr>
                <w:top w:val="nil"/>
                <w:left w:val="nil"/>
                <w:bottom w:val="nil"/>
                <w:right w:val="nil"/>
                <w:between w:val="nil"/>
              </w:pBdr>
              <w:rPr>
                <w:rFonts w:ascii="Arial Bold" w:eastAsia="Arial Bold" w:hAnsi="Arial Bold" w:cs="Arial Bold"/>
                <w:color w:val="000000"/>
              </w:rPr>
            </w:pPr>
            <w:r>
              <w:rPr>
                <w:rFonts w:ascii="Arial Bold" w:eastAsia="Arial Bold" w:hAnsi="Arial Bold" w:cs="Arial Bold"/>
                <w:color w:val="000000"/>
              </w:rPr>
              <w:t>Eventuale descrizione analitica</w:t>
            </w:r>
          </w:p>
          <w:p w14:paraId="3784F847" w14:textId="77777777" w:rsidR="00AC5CEE" w:rsidRDefault="00CA014B">
            <w:pPr>
              <w:pStyle w:val="Normale1"/>
              <w:widowControl w:val="0"/>
              <w:pBdr>
                <w:top w:val="nil"/>
                <w:left w:val="nil"/>
                <w:bottom w:val="nil"/>
                <w:right w:val="nil"/>
                <w:between w:val="nil"/>
              </w:pBdr>
              <w:rPr>
                <w:color w:val="000000"/>
              </w:rPr>
            </w:pPr>
            <w:r>
              <w:rPr>
                <w:rFonts w:ascii="Arial" w:eastAsia="Arial" w:hAnsi="Arial" w:cs="Arial"/>
                <w:color w:val="000000"/>
                <w:sz w:val="20"/>
                <w:szCs w:val="20"/>
              </w:rPr>
              <w:t>(osservazioni, criticit</w:t>
            </w:r>
            <w:r>
              <w:rPr>
                <w:color w:val="000000"/>
                <w:sz w:val="20"/>
                <w:szCs w:val="20"/>
              </w:rPr>
              <w:t>à</w:t>
            </w:r>
            <w:r>
              <w:rPr>
                <w:rFonts w:ascii="Arial" w:eastAsia="Arial" w:hAnsi="Arial" w:cs="Arial"/>
                <w:color w:val="000000"/>
                <w:sz w:val="20"/>
                <w:szCs w:val="20"/>
              </w:rPr>
              <w:t>, indicazioni per l</w:t>
            </w:r>
            <w:r>
              <w:rPr>
                <w:color w:val="000000"/>
                <w:sz w:val="20"/>
                <w:szCs w:val="20"/>
              </w:rPr>
              <w:t>’</w:t>
            </w:r>
            <w:r>
              <w:rPr>
                <w:rFonts w:ascii="Arial" w:eastAsia="Arial" w:hAnsi="Arial" w:cs="Arial"/>
                <w:color w:val="000000"/>
                <w:sz w:val="20"/>
                <w:szCs w:val="20"/>
              </w:rPr>
              <w:t>anno scolastico successivo)</w:t>
            </w:r>
          </w:p>
        </w:tc>
        <w:tc>
          <w:tcPr>
            <w:tcW w:w="7548"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03357E7C" w14:textId="77777777" w:rsidR="00AC5CEE" w:rsidRDefault="00AC5CEE">
            <w:pPr>
              <w:pStyle w:val="Normale1"/>
              <w:rPr>
                <w:color w:val="000000"/>
              </w:rPr>
            </w:pPr>
          </w:p>
        </w:tc>
      </w:tr>
      <w:tr w:rsidR="00AC5CEE" w14:paraId="3489001D" w14:textId="77777777">
        <w:trPr>
          <w:trHeight w:val="280"/>
        </w:trPr>
        <w:tc>
          <w:tcPr>
            <w:tcW w:w="9778" w:type="dxa"/>
            <w:gridSpan w:val="2"/>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1D3FD2DC" w14:textId="77777777" w:rsidR="00AC5CEE" w:rsidRDefault="00CA014B">
            <w:pPr>
              <w:pStyle w:val="Normale1"/>
              <w:widowControl w:val="0"/>
              <w:pBdr>
                <w:top w:val="nil"/>
                <w:left w:val="nil"/>
                <w:bottom w:val="nil"/>
                <w:right w:val="nil"/>
                <w:between w:val="nil"/>
              </w:pBdr>
              <w:rPr>
                <w:color w:val="000000"/>
              </w:rPr>
            </w:pPr>
            <w:r>
              <w:rPr>
                <w:rFonts w:ascii="Arial Bold" w:eastAsia="Arial Bold" w:hAnsi="Arial Bold" w:cs="Arial Bold"/>
                <w:color w:val="000000"/>
              </w:rPr>
              <w:t>3. ASSE COMUNICATIVO-LINGUISTICO</w:t>
            </w:r>
          </w:p>
        </w:tc>
      </w:tr>
      <w:tr w:rsidR="00AC5CEE" w14:paraId="3F448397" w14:textId="77777777">
        <w:trPr>
          <w:trHeight w:val="560"/>
        </w:trPr>
        <w:tc>
          <w:tcPr>
            <w:tcW w:w="2230"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06D6293D" w14:textId="77777777" w:rsidR="00AC5CEE" w:rsidRDefault="00CA014B">
            <w:pPr>
              <w:pStyle w:val="Normale1"/>
              <w:keepNext/>
              <w:pBdr>
                <w:top w:val="nil"/>
                <w:left w:val="nil"/>
                <w:bottom w:val="nil"/>
                <w:right w:val="nil"/>
                <w:between w:val="nil"/>
              </w:pBdr>
              <w:rPr>
                <w:rFonts w:ascii="Arial Bold" w:eastAsia="Arial Bold" w:hAnsi="Arial Bold" w:cs="Arial Bold"/>
                <w:color w:val="000000"/>
              </w:rPr>
            </w:pPr>
            <w:r>
              <w:rPr>
                <w:rFonts w:ascii="Arial Bold" w:eastAsia="Arial Bold" w:hAnsi="Arial Bold" w:cs="Arial Bold"/>
                <w:color w:val="000000"/>
              </w:rPr>
              <w:t>Obiettivi raggiunti</w:t>
            </w:r>
          </w:p>
        </w:tc>
        <w:tc>
          <w:tcPr>
            <w:tcW w:w="7548"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60F8AE53" w14:textId="77777777" w:rsidR="00AC5CEE" w:rsidRDefault="00CA014B">
            <w:pPr>
              <w:pStyle w:val="Normale1"/>
              <w:widowControl w:val="0"/>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 w:val="left" w:pos="9132"/>
                <w:tab w:val="left" w:pos="9132"/>
                <w:tab w:val="left" w:pos="9132"/>
                <w:tab w:val="left" w:pos="9132"/>
                <w:tab w:val="left" w:pos="9132"/>
                <w:tab w:val="left" w:pos="9132"/>
                <w:tab w:val="left" w:pos="9132"/>
                <w:tab w:val="left" w:pos="9132"/>
                <w:tab w:val="left" w:pos="9132"/>
                <w:tab w:val="left" w:pos="9132"/>
                <w:tab w:val="left" w:pos="9132"/>
                <w:tab w:val="left" w:pos="9132"/>
                <w:tab w:val="left" w:pos="9132"/>
                <w:tab w:val="left" w:pos="9132"/>
                <w:tab w:val="left" w:pos="9132"/>
              </w:tabs>
              <w:rPr>
                <w:color w:val="000000"/>
              </w:rPr>
            </w:pPr>
            <w:r>
              <w:rPr>
                <w:rFonts w:ascii="Arial" w:eastAsia="Arial" w:hAnsi="Arial" w:cs="Arial"/>
                <w:color w:val="000000"/>
                <w:sz w:val="22"/>
                <w:szCs w:val="22"/>
              </w:rPr>
              <w:t xml:space="preserve">    </w:t>
            </w:r>
          </w:p>
        </w:tc>
      </w:tr>
      <w:tr w:rsidR="00AC5CEE" w14:paraId="63A860C6" w14:textId="77777777">
        <w:trPr>
          <w:trHeight w:val="1560"/>
        </w:trPr>
        <w:tc>
          <w:tcPr>
            <w:tcW w:w="2230"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4278FEBD" w14:textId="77777777" w:rsidR="00AC5CEE" w:rsidRDefault="00CA014B">
            <w:pPr>
              <w:pStyle w:val="Normale1"/>
              <w:widowControl w:val="0"/>
              <w:pBdr>
                <w:top w:val="nil"/>
                <w:left w:val="nil"/>
                <w:bottom w:val="nil"/>
                <w:right w:val="nil"/>
                <w:between w:val="nil"/>
              </w:pBdr>
              <w:rPr>
                <w:rFonts w:ascii="Arial Bold" w:eastAsia="Arial Bold" w:hAnsi="Arial Bold" w:cs="Arial Bold"/>
                <w:color w:val="000000"/>
              </w:rPr>
            </w:pPr>
            <w:r>
              <w:rPr>
                <w:rFonts w:ascii="Arial Bold" w:eastAsia="Arial Bold" w:hAnsi="Arial Bold" w:cs="Arial Bold"/>
                <w:color w:val="000000"/>
              </w:rPr>
              <w:t>Eventuale descrizione analitica</w:t>
            </w:r>
          </w:p>
          <w:p w14:paraId="36D16C0E" w14:textId="77777777" w:rsidR="00AC5CEE" w:rsidRDefault="00CA014B">
            <w:pPr>
              <w:pStyle w:val="Normale1"/>
              <w:widowControl w:val="0"/>
              <w:pBdr>
                <w:top w:val="nil"/>
                <w:left w:val="nil"/>
                <w:bottom w:val="nil"/>
                <w:right w:val="nil"/>
                <w:between w:val="nil"/>
              </w:pBdr>
              <w:rPr>
                <w:color w:val="000000"/>
              </w:rPr>
            </w:pPr>
            <w:r>
              <w:rPr>
                <w:rFonts w:ascii="Arial" w:eastAsia="Arial" w:hAnsi="Arial" w:cs="Arial"/>
                <w:color w:val="000000"/>
              </w:rPr>
              <w:t>(</w:t>
            </w:r>
            <w:r>
              <w:rPr>
                <w:rFonts w:ascii="Arial" w:eastAsia="Arial" w:hAnsi="Arial" w:cs="Arial"/>
                <w:color w:val="000000"/>
                <w:sz w:val="20"/>
                <w:szCs w:val="20"/>
              </w:rPr>
              <w:t>osservazioni, criticit</w:t>
            </w:r>
            <w:r>
              <w:rPr>
                <w:color w:val="000000"/>
                <w:sz w:val="20"/>
                <w:szCs w:val="20"/>
              </w:rPr>
              <w:t>à</w:t>
            </w:r>
            <w:r>
              <w:rPr>
                <w:rFonts w:ascii="Arial" w:eastAsia="Arial" w:hAnsi="Arial" w:cs="Arial"/>
                <w:color w:val="000000"/>
                <w:sz w:val="20"/>
                <w:szCs w:val="20"/>
              </w:rPr>
              <w:t>, indicazioni per l</w:t>
            </w:r>
            <w:r>
              <w:rPr>
                <w:color w:val="000000"/>
                <w:sz w:val="20"/>
                <w:szCs w:val="20"/>
              </w:rPr>
              <w:t>’</w:t>
            </w:r>
            <w:r>
              <w:rPr>
                <w:rFonts w:ascii="Arial" w:eastAsia="Arial" w:hAnsi="Arial" w:cs="Arial"/>
                <w:color w:val="000000"/>
                <w:sz w:val="20"/>
                <w:szCs w:val="20"/>
              </w:rPr>
              <w:t>anno scolastico successivo)</w:t>
            </w:r>
          </w:p>
        </w:tc>
        <w:tc>
          <w:tcPr>
            <w:tcW w:w="7548"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1B2B354C" w14:textId="77777777" w:rsidR="00AC5CEE" w:rsidRDefault="00AC5CEE">
            <w:pPr>
              <w:pStyle w:val="Normale1"/>
              <w:rPr>
                <w:color w:val="000000"/>
              </w:rPr>
            </w:pPr>
          </w:p>
        </w:tc>
      </w:tr>
      <w:tr w:rsidR="00AC5CEE" w14:paraId="7C5BEF76" w14:textId="77777777">
        <w:trPr>
          <w:trHeight w:val="280"/>
        </w:trPr>
        <w:tc>
          <w:tcPr>
            <w:tcW w:w="9778" w:type="dxa"/>
            <w:gridSpan w:val="2"/>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4D9586A9" w14:textId="77777777" w:rsidR="00AC5CEE" w:rsidRDefault="00CA014B">
            <w:pPr>
              <w:pStyle w:val="Normale1"/>
              <w:widowControl w:val="0"/>
              <w:pBdr>
                <w:top w:val="nil"/>
                <w:left w:val="nil"/>
                <w:bottom w:val="nil"/>
                <w:right w:val="nil"/>
                <w:between w:val="nil"/>
              </w:pBdr>
              <w:rPr>
                <w:color w:val="000000"/>
              </w:rPr>
            </w:pPr>
            <w:r>
              <w:rPr>
                <w:rFonts w:ascii="Arial Bold" w:eastAsia="Arial Bold" w:hAnsi="Arial Bold" w:cs="Arial Bold"/>
                <w:color w:val="000000"/>
              </w:rPr>
              <w:t>4. ASSE LOGICO-MATEMATICO</w:t>
            </w:r>
          </w:p>
        </w:tc>
      </w:tr>
      <w:tr w:rsidR="00AC5CEE" w14:paraId="042FFA99" w14:textId="77777777">
        <w:trPr>
          <w:trHeight w:val="560"/>
        </w:trPr>
        <w:tc>
          <w:tcPr>
            <w:tcW w:w="2230"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6DFE7B8C" w14:textId="77777777" w:rsidR="00AC5CEE" w:rsidRDefault="00CA014B">
            <w:pPr>
              <w:pStyle w:val="Normale1"/>
              <w:keepNext/>
              <w:pBdr>
                <w:top w:val="nil"/>
                <w:left w:val="nil"/>
                <w:bottom w:val="nil"/>
                <w:right w:val="nil"/>
                <w:between w:val="nil"/>
              </w:pBdr>
              <w:rPr>
                <w:rFonts w:ascii="Arial Bold" w:eastAsia="Arial Bold" w:hAnsi="Arial Bold" w:cs="Arial Bold"/>
                <w:color w:val="000000"/>
              </w:rPr>
            </w:pPr>
            <w:r>
              <w:rPr>
                <w:rFonts w:ascii="Arial Bold" w:eastAsia="Arial Bold" w:hAnsi="Arial Bold" w:cs="Arial Bold"/>
                <w:color w:val="000000"/>
              </w:rPr>
              <w:lastRenderedPageBreak/>
              <w:t>Obiettivi raggiunti</w:t>
            </w:r>
          </w:p>
        </w:tc>
        <w:tc>
          <w:tcPr>
            <w:tcW w:w="7548"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56D6A976" w14:textId="77777777" w:rsidR="00AC5CEE" w:rsidRDefault="00AC5CEE">
            <w:pPr>
              <w:pStyle w:val="Normale1"/>
              <w:rPr>
                <w:color w:val="000000"/>
              </w:rPr>
            </w:pPr>
          </w:p>
        </w:tc>
      </w:tr>
      <w:tr w:rsidR="00AC5CEE" w14:paraId="5149E5EF" w14:textId="77777777">
        <w:trPr>
          <w:trHeight w:val="1500"/>
        </w:trPr>
        <w:tc>
          <w:tcPr>
            <w:tcW w:w="2230"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3FAD742F" w14:textId="77777777" w:rsidR="00AC5CEE" w:rsidRDefault="00CA014B">
            <w:pPr>
              <w:pStyle w:val="Normale1"/>
              <w:widowControl w:val="0"/>
              <w:pBdr>
                <w:top w:val="nil"/>
                <w:left w:val="nil"/>
                <w:bottom w:val="nil"/>
                <w:right w:val="nil"/>
                <w:between w:val="nil"/>
              </w:pBdr>
              <w:rPr>
                <w:rFonts w:ascii="Arial Bold" w:eastAsia="Arial Bold" w:hAnsi="Arial Bold" w:cs="Arial Bold"/>
                <w:color w:val="000000"/>
              </w:rPr>
            </w:pPr>
            <w:r>
              <w:rPr>
                <w:rFonts w:ascii="Arial Bold" w:eastAsia="Arial Bold" w:hAnsi="Arial Bold" w:cs="Arial Bold"/>
                <w:color w:val="000000"/>
              </w:rPr>
              <w:t>Eventuale descrizione analitica</w:t>
            </w:r>
          </w:p>
          <w:p w14:paraId="7C4EF62E" w14:textId="77777777" w:rsidR="00AC5CEE" w:rsidRDefault="00CA014B">
            <w:pPr>
              <w:pStyle w:val="Normale1"/>
              <w:widowControl w:val="0"/>
              <w:pBdr>
                <w:top w:val="nil"/>
                <w:left w:val="nil"/>
                <w:bottom w:val="nil"/>
                <w:right w:val="nil"/>
                <w:between w:val="nil"/>
              </w:pBdr>
              <w:rPr>
                <w:color w:val="000000"/>
              </w:rPr>
            </w:pPr>
            <w:r>
              <w:rPr>
                <w:rFonts w:ascii="Arial" w:eastAsia="Arial" w:hAnsi="Arial" w:cs="Arial"/>
                <w:color w:val="000000"/>
                <w:sz w:val="20"/>
                <w:szCs w:val="20"/>
              </w:rPr>
              <w:t>(osservazioni, criticit</w:t>
            </w:r>
            <w:r>
              <w:rPr>
                <w:color w:val="000000"/>
                <w:sz w:val="20"/>
                <w:szCs w:val="20"/>
              </w:rPr>
              <w:t>à</w:t>
            </w:r>
            <w:r>
              <w:rPr>
                <w:rFonts w:ascii="Arial" w:eastAsia="Arial" w:hAnsi="Arial" w:cs="Arial"/>
                <w:color w:val="000000"/>
                <w:sz w:val="20"/>
                <w:szCs w:val="20"/>
              </w:rPr>
              <w:t>, indicazioni per l</w:t>
            </w:r>
            <w:r>
              <w:rPr>
                <w:color w:val="000000"/>
                <w:sz w:val="20"/>
                <w:szCs w:val="20"/>
              </w:rPr>
              <w:t>’</w:t>
            </w:r>
            <w:r>
              <w:rPr>
                <w:rFonts w:ascii="Arial" w:eastAsia="Arial" w:hAnsi="Arial" w:cs="Arial"/>
                <w:color w:val="000000"/>
                <w:sz w:val="20"/>
                <w:szCs w:val="20"/>
              </w:rPr>
              <w:t>anno scolastico successivo)</w:t>
            </w:r>
          </w:p>
        </w:tc>
        <w:tc>
          <w:tcPr>
            <w:tcW w:w="7548"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7C472B02" w14:textId="77777777" w:rsidR="00AC5CEE" w:rsidRDefault="00AC5CEE">
            <w:pPr>
              <w:pStyle w:val="Normale1"/>
              <w:rPr>
                <w:color w:val="000000"/>
              </w:rPr>
            </w:pPr>
          </w:p>
        </w:tc>
      </w:tr>
    </w:tbl>
    <w:p w14:paraId="1B06E58E" w14:textId="77777777" w:rsidR="00AC5CEE" w:rsidRDefault="00AC5CEE">
      <w:pPr>
        <w:pStyle w:val="Normale1"/>
        <w:widowControl w:val="0"/>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Fonts w:ascii="Palatino" w:eastAsia="Palatino" w:hAnsi="Palatino" w:cs="Palatino"/>
          <w:color w:val="000000"/>
          <w:sz w:val="20"/>
          <w:szCs w:val="20"/>
        </w:rPr>
      </w:pPr>
    </w:p>
    <w:p w14:paraId="72A1495B" w14:textId="77777777" w:rsidR="00AC5CEE" w:rsidRDefault="00AC5CEE">
      <w:pPr>
        <w:pStyle w:val="Normale1"/>
        <w:widowControl w:val="0"/>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Fonts w:ascii="Palatino" w:eastAsia="Palatino" w:hAnsi="Palatino" w:cs="Palatino"/>
          <w:color w:val="000000"/>
        </w:rPr>
      </w:pPr>
    </w:p>
    <w:p w14:paraId="308820EB" w14:textId="77777777" w:rsidR="00AC5CEE" w:rsidRDefault="00AC5CEE">
      <w:pPr>
        <w:pStyle w:val="Normale1"/>
        <w:widowControl w:val="0"/>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Fonts w:ascii="Palatino" w:eastAsia="Palatino" w:hAnsi="Palatino" w:cs="Palatino"/>
          <w:color w:val="000000"/>
        </w:rPr>
      </w:pPr>
    </w:p>
    <w:tbl>
      <w:tblPr>
        <w:tblStyle w:val="a0"/>
        <w:tblW w:w="9778" w:type="dxa"/>
        <w:tblInd w:w="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000" w:firstRow="0" w:lastRow="0" w:firstColumn="0" w:lastColumn="0" w:noHBand="0" w:noVBand="0"/>
      </w:tblPr>
      <w:tblGrid>
        <w:gridCol w:w="2230"/>
        <w:gridCol w:w="7548"/>
      </w:tblGrid>
      <w:tr w:rsidR="00AC5CEE" w14:paraId="1880F711" w14:textId="77777777">
        <w:trPr>
          <w:trHeight w:val="280"/>
        </w:trPr>
        <w:tc>
          <w:tcPr>
            <w:tcW w:w="9778" w:type="dxa"/>
            <w:gridSpan w:val="2"/>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7163B0C2" w14:textId="77777777" w:rsidR="00AC5CEE" w:rsidRDefault="00CA014B">
            <w:pPr>
              <w:pStyle w:val="Normale1"/>
              <w:widowControl w:val="0"/>
              <w:pBdr>
                <w:top w:val="nil"/>
                <w:left w:val="nil"/>
                <w:bottom w:val="nil"/>
                <w:right w:val="nil"/>
                <w:between w:val="nil"/>
              </w:pBdr>
              <w:rPr>
                <w:color w:val="000000"/>
              </w:rPr>
            </w:pPr>
            <w:r>
              <w:rPr>
                <w:rFonts w:ascii="Arial Bold" w:eastAsia="Arial Bold" w:hAnsi="Arial Bold" w:cs="Arial Bold"/>
                <w:color w:val="000000"/>
              </w:rPr>
              <w:t>5. ASSE SENSORIALE-PERCETTIVO</w:t>
            </w:r>
          </w:p>
        </w:tc>
      </w:tr>
      <w:tr w:rsidR="00AC5CEE" w14:paraId="78FFA991" w14:textId="77777777">
        <w:trPr>
          <w:trHeight w:val="560"/>
        </w:trPr>
        <w:tc>
          <w:tcPr>
            <w:tcW w:w="2230"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269312EE" w14:textId="77777777" w:rsidR="00AC5CEE" w:rsidRDefault="00CA014B">
            <w:pPr>
              <w:pStyle w:val="Normale1"/>
              <w:keepNext/>
              <w:pBdr>
                <w:top w:val="nil"/>
                <w:left w:val="nil"/>
                <w:bottom w:val="nil"/>
                <w:right w:val="nil"/>
                <w:between w:val="nil"/>
              </w:pBdr>
              <w:rPr>
                <w:rFonts w:ascii="Arial Bold" w:eastAsia="Arial Bold" w:hAnsi="Arial Bold" w:cs="Arial Bold"/>
                <w:color w:val="000000"/>
              </w:rPr>
            </w:pPr>
            <w:r>
              <w:rPr>
                <w:rFonts w:ascii="Arial Bold" w:eastAsia="Arial Bold" w:hAnsi="Arial Bold" w:cs="Arial Bold"/>
                <w:color w:val="000000"/>
              </w:rPr>
              <w:t>Obiettivi raggiunti</w:t>
            </w:r>
          </w:p>
        </w:tc>
        <w:tc>
          <w:tcPr>
            <w:tcW w:w="7548"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734A006F" w14:textId="77777777" w:rsidR="00AC5CEE" w:rsidRDefault="00AC5CEE">
            <w:pPr>
              <w:pStyle w:val="Normale1"/>
              <w:rPr>
                <w:color w:val="000000"/>
              </w:rPr>
            </w:pPr>
          </w:p>
        </w:tc>
      </w:tr>
      <w:tr w:rsidR="00AC5CEE" w14:paraId="606E35C5" w14:textId="77777777">
        <w:trPr>
          <w:trHeight w:val="1500"/>
        </w:trPr>
        <w:tc>
          <w:tcPr>
            <w:tcW w:w="2230"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03191AA3" w14:textId="77777777" w:rsidR="00AC5CEE" w:rsidRDefault="00CA014B">
            <w:pPr>
              <w:pStyle w:val="Normale1"/>
              <w:widowControl w:val="0"/>
              <w:pBdr>
                <w:top w:val="nil"/>
                <w:left w:val="nil"/>
                <w:bottom w:val="nil"/>
                <w:right w:val="nil"/>
                <w:between w:val="nil"/>
              </w:pBdr>
              <w:rPr>
                <w:rFonts w:ascii="Arial Bold" w:eastAsia="Arial Bold" w:hAnsi="Arial Bold" w:cs="Arial Bold"/>
                <w:color w:val="000000"/>
              </w:rPr>
            </w:pPr>
            <w:r>
              <w:rPr>
                <w:rFonts w:ascii="Arial Bold" w:eastAsia="Arial Bold" w:hAnsi="Arial Bold" w:cs="Arial Bold"/>
                <w:color w:val="000000"/>
              </w:rPr>
              <w:t>Eventuale descrizione analitica</w:t>
            </w:r>
          </w:p>
          <w:p w14:paraId="751F9589" w14:textId="77777777" w:rsidR="00AC5CEE" w:rsidRDefault="00CA014B">
            <w:pPr>
              <w:pStyle w:val="Normale1"/>
              <w:widowControl w:val="0"/>
              <w:pBdr>
                <w:top w:val="nil"/>
                <w:left w:val="nil"/>
                <w:bottom w:val="nil"/>
                <w:right w:val="nil"/>
                <w:between w:val="nil"/>
              </w:pBdr>
              <w:rPr>
                <w:color w:val="000000"/>
              </w:rPr>
            </w:pPr>
            <w:r>
              <w:rPr>
                <w:rFonts w:ascii="Arial" w:eastAsia="Arial" w:hAnsi="Arial" w:cs="Arial"/>
                <w:color w:val="000000"/>
                <w:sz w:val="20"/>
                <w:szCs w:val="20"/>
              </w:rPr>
              <w:t>(osservazioni, criticit</w:t>
            </w:r>
            <w:r>
              <w:rPr>
                <w:color w:val="000000"/>
                <w:sz w:val="20"/>
                <w:szCs w:val="20"/>
              </w:rPr>
              <w:t>à</w:t>
            </w:r>
            <w:r>
              <w:rPr>
                <w:rFonts w:ascii="Arial" w:eastAsia="Arial" w:hAnsi="Arial" w:cs="Arial"/>
                <w:color w:val="000000"/>
                <w:sz w:val="20"/>
                <w:szCs w:val="20"/>
              </w:rPr>
              <w:t>, indicazioni per l</w:t>
            </w:r>
            <w:r>
              <w:rPr>
                <w:color w:val="000000"/>
                <w:sz w:val="20"/>
                <w:szCs w:val="20"/>
              </w:rPr>
              <w:t>’</w:t>
            </w:r>
            <w:r>
              <w:rPr>
                <w:rFonts w:ascii="Arial" w:eastAsia="Arial" w:hAnsi="Arial" w:cs="Arial"/>
                <w:color w:val="000000"/>
                <w:sz w:val="20"/>
                <w:szCs w:val="20"/>
              </w:rPr>
              <w:t>anno scolastico successivo)</w:t>
            </w:r>
          </w:p>
        </w:tc>
        <w:tc>
          <w:tcPr>
            <w:tcW w:w="7548"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57B89D0F" w14:textId="77777777" w:rsidR="00AC5CEE" w:rsidRDefault="00AC5CEE">
            <w:pPr>
              <w:pStyle w:val="Normale1"/>
              <w:rPr>
                <w:color w:val="000000"/>
              </w:rPr>
            </w:pPr>
          </w:p>
        </w:tc>
      </w:tr>
      <w:tr w:rsidR="00AC5CEE" w14:paraId="6257A68C" w14:textId="77777777">
        <w:trPr>
          <w:trHeight w:val="280"/>
        </w:trPr>
        <w:tc>
          <w:tcPr>
            <w:tcW w:w="9778" w:type="dxa"/>
            <w:gridSpan w:val="2"/>
            <w:tcBorders>
              <w:top w:val="single" w:sz="4" w:space="0" w:color="000000"/>
              <w:left w:val="single" w:sz="4" w:space="0" w:color="000000"/>
              <w:bottom w:val="single" w:sz="4" w:space="0" w:color="000000"/>
              <w:right w:val="nil"/>
            </w:tcBorders>
            <w:shd w:val="clear" w:color="auto" w:fill="FFFFFF"/>
            <w:tcMar>
              <w:top w:w="80" w:type="dxa"/>
              <w:left w:w="80" w:type="dxa"/>
              <w:bottom w:w="80" w:type="dxa"/>
              <w:right w:w="80" w:type="dxa"/>
            </w:tcMar>
          </w:tcPr>
          <w:p w14:paraId="7F11A0ED" w14:textId="77777777" w:rsidR="00AC5CEE" w:rsidRDefault="00CA014B">
            <w:pPr>
              <w:pStyle w:val="Normale1"/>
              <w:widowControl w:val="0"/>
              <w:pBdr>
                <w:top w:val="nil"/>
                <w:left w:val="nil"/>
                <w:bottom w:val="nil"/>
                <w:right w:val="nil"/>
                <w:between w:val="nil"/>
              </w:pBdr>
              <w:rPr>
                <w:color w:val="000000"/>
              </w:rPr>
            </w:pPr>
            <w:r>
              <w:rPr>
                <w:rFonts w:ascii="Arial Bold" w:eastAsia="Arial Bold" w:hAnsi="Arial Bold" w:cs="Arial Bold"/>
                <w:color w:val="000000"/>
              </w:rPr>
              <w:t>6. ASSE MOTORIO-PRASSICO</w:t>
            </w:r>
          </w:p>
        </w:tc>
      </w:tr>
      <w:tr w:rsidR="00AC5CEE" w14:paraId="43A7AEEC" w14:textId="77777777">
        <w:trPr>
          <w:trHeight w:val="280"/>
        </w:trPr>
        <w:tc>
          <w:tcPr>
            <w:tcW w:w="9778" w:type="dxa"/>
            <w:gridSpan w:val="2"/>
            <w:tcBorders>
              <w:top w:val="single" w:sz="4" w:space="0" w:color="000000"/>
              <w:left w:val="single" w:sz="4" w:space="0" w:color="000000"/>
              <w:bottom w:val="single" w:sz="4" w:space="0" w:color="000000"/>
              <w:right w:val="nil"/>
            </w:tcBorders>
            <w:shd w:val="clear" w:color="auto" w:fill="FFFFFF"/>
            <w:tcMar>
              <w:top w:w="80" w:type="dxa"/>
              <w:left w:w="80" w:type="dxa"/>
              <w:bottom w:w="80" w:type="dxa"/>
              <w:right w:w="80" w:type="dxa"/>
            </w:tcMar>
          </w:tcPr>
          <w:p w14:paraId="579D2BD7" w14:textId="77777777" w:rsidR="00AC5CEE" w:rsidRDefault="00CA014B">
            <w:pPr>
              <w:pStyle w:val="Normale1"/>
              <w:keepNext/>
              <w:pBdr>
                <w:top w:val="nil"/>
                <w:left w:val="nil"/>
                <w:bottom w:val="nil"/>
                <w:right w:val="nil"/>
                <w:between w:val="nil"/>
              </w:pBdr>
              <w:rPr>
                <w:rFonts w:ascii="Arial Bold" w:eastAsia="Arial Bold" w:hAnsi="Arial Bold" w:cs="Arial Bold"/>
                <w:color w:val="000000"/>
              </w:rPr>
            </w:pPr>
            <w:r>
              <w:rPr>
                <w:rFonts w:ascii="Arial Bold" w:eastAsia="Arial Bold" w:hAnsi="Arial Bold" w:cs="Arial Bold"/>
                <w:color w:val="000000"/>
              </w:rPr>
              <w:t>Obiettivi raggiunti</w:t>
            </w:r>
          </w:p>
        </w:tc>
      </w:tr>
      <w:tr w:rsidR="00AC5CEE" w14:paraId="011A4ADB" w14:textId="77777777">
        <w:trPr>
          <w:trHeight w:val="500"/>
        </w:trPr>
        <w:tc>
          <w:tcPr>
            <w:tcW w:w="9778" w:type="dxa"/>
            <w:gridSpan w:val="2"/>
            <w:tcBorders>
              <w:top w:val="single" w:sz="4" w:space="0" w:color="000000"/>
              <w:left w:val="single" w:sz="4" w:space="0" w:color="000000"/>
              <w:bottom w:val="single" w:sz="4" w:space="0" w:color="000000"/>
              <w:right w:val="nil"/>
            </w:tcBorders>
            <w:shd w:val="clear" w:color="auto" w:fill="FFFFFF"/>
            <w:tcMar>
              <w:top w:w="80" w:type="dxa"/>
              <w:left w:w="80" w:type="dxa"/>
              <w:bottom w:w="80" w:type="dxa"/>
              <w:right w:w="80" w:type="dxa"/>
            </w:tcMar>
          </w:tcPr>
          <w:p w14:paraId="12EE6915" w14:textId="77777777" w:rsidR="00AC5CEE" w:rsidRDefault="00CA014B">
            <w:pPr>
              <w:pStyle w:val="Normale1"/>
              <w:widowControl w:val="0"/>
              <w:pBdr>
                <w:top w:val="nil"/>
                <w:left w:val="nil"/>
                <w:bottom w:val="nil"/>
                <w:right w:val="nil"/>
                <w:between w:val="nil"/>
              </w:pBdr>
              <w:rPr>
                <w:rFonts w:ascii="Arial Bold" w:eastAsia="Arial Bold" w:hAnsi="Arial Bold" w:cs="Arial Bold"/>
                <w:color w:val="000000"/>
              </w:rPr>
            </w:pPr>
            <w:r>
              <w:rPr>
                <w:rFonts w:ascii="Arial Bold" w:eastAsia="Arial Bold" w:hAnsi="Arial Bold" w:cs="Arial Bold"/>
                <w:color w:val="000000"/>
              </w:rPr>
              <w:t>Eventuale descrizione analitica</w:t>
            </w:r>
          </w:p>
          <w:p w14:paraId="5F41F9D5" w14:textId="77777777" w:rsidR="00AC5CEE" w:rsidRDefault="00CA014B">
            <w:pPr>
              <w:pStyle w:val="Normale1"/>
              <w:widowControl w:val="0"/>
              <w:pBdr>
                <w:top w:val="nil"/>
                <w:left w:val="nil"/>
                <w:bottom w:val="nil"/>
                <w:right w:val="nil"/>
                <w:between w:val="nil"/>
              </w:pBdr>
              <w:rPr>
                <w:color w:val="000000"/>
              </w:rPr>
            </w:pPr>
            <w:r>
              <w:rPr>
                <w:rFonts w:ascii="Arial" w:eastAsia="Arial" w:hAnsi="Arial" w:cs="Arial"/>
                <w:color w:val="000000"/>
                <w:sz w:val="20"/>
                <w:szCs w:val="20"/>
              </w:rPr>
              <w:t>(osservazioni, criticit</w:t>
            </w:r>
            <w:r>
              <w:rPr>
                <w:color w:val="000000"/>
                <w:sz w:val="20"/>
                <w:szCs w:val="20"/>
              </w:rPr>
              <w:t>à</w:t>
            </w:r>
            <w:r>
              <w:rPr>
                <w:rFonts w:ascii="Arial" w:eastAsia="Arial" w:hAnsi="Arial" w:cs="Arial"/>
                <w:color w:val="000000"/>
                <w:sz w:val="20"/>
                <w:szCs w:val="20"/>
              </w:rPr>
              <w:t>, indicazioni per l</w:t>
            </w:r>
            <w:r>
              <w:rPr>
                <w:color w:val="000000"/>
                <w:sz w:val="20"/>
                <w:szCs w:val="20"/>
              </w:rPr>
              <w:t>’</w:t>
            </w:r>
            <w:r>
              <w:rPr>
                <w:rFonts w:ascii="Arial" w:eastAsia="Arial" w:hAnsi="Arial" w:cs="Arial"/>
                <w:color w:val="000000"/>
                <w:sz w:val="20"/>
                <w:szCs w:val="20"/>
              </w:rPr>
              <w:t>anno scolastico successivo)</w:t>
            </w:r>
          </w:p>
        </w:tc>
      </w:tr>
      <w:tr w:rsidR="00AC5CEE" w14:paraId="393F6E92" w14:textId="77777777">
        <w:trPr>
          <w:trHeight w:val="280"/>
        </w:trPr>
        <w:tc>
          <w:tcPr>
            <w:tcW w:w="9778" w:type="dxa"/>
            <w:gridSpan w:val="2"/>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68B66B4E" w14:textId="77777777" w:rsidR="00AC5CEE" w:rsidRDefault="00CA014B">
            <w:pPr>
              <w:pStyle w:val="Normale1"/>
              <w:widowControl w:val="0"/>
              <w:pBdr>
                <w:top w:val="nil"/>
                <w:left w:val="nil"/>
                <w:bottom w:val="nil"/>
                <w:right w:val="nil"/>
                <w:between w:val="nil"/>
              </w:pBdr>
              <w:rPr>
                <w:color w:val="000000"/>
              </w:rPr>
            </w:pPr>
            <w:r>
              <w:rPr>
                <w:rFonts w:ascii="Arial Bold" w:eastAsia="Arial Bold" w:hAnsi="Arial Bold" w:cs="Arial Bold"/>
                <w:color w:val="000000"/>
              </w:rPr>
              <w:t>7. ASSE DELLE AUTONOMIE</w:t>
            </w:r>
          </w:p>
        </w:tc>
      </w:tr>
      <w:tr w:rsidR="00AC5CEE" w14:paraId="2038495A" w14:textId="77777777">
        <w:trPr>
          <w:trHeight w:val="560"/>
        </w:trPr>
        <w:tc>
          <w:tcPr>
            <w:tcW w:w="2230"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5181B72C" w14:textId="77777777" w:rsidR="00AC5CEE" w:rsidRDefault="00CA014B">
            <w:pPr>
              <w:pStyle w:val="Normale1"/>
              <w:keepNext/>
              <w:pBdr>
                <w:top w:val="nil"/>
                <w:left w:val="nil"/>
                <w:bottom w:val="nil"/>
                <w:right w:val="nil"/>
                <w:between w:val="nil"/>
              </w:pBdr>
              <w:rPr>
                <w:rFonts w:ascii="Arial Bold" w:eastAsia="Arial Bold" w:hAnsi="Arial Bold" w:cs="Arial Bold"/>
                <w:color w:val="000000"/>
              </w:rPr>
            </w:pPr>
            <w:r>
              <w:rPr>
                <w:rFonts w:ascii="Arial Bold" w:eastAsia="Arial Bold" w:hAnsi="Arial Bold" w:cs="Arial Bold"/>
                <w:color w:val="000000"/>
              </w:rPr>
              <w:t>Obiettivi raggiunti</w:t>
            </w:r>
          </w:p>
        </w:tc>
        <w:tc>
          <w:tcPr>
            <w:tcW w:w="7548"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785CEE8B" w14:textId="77777777" w:rsidR="00AC5CEE" w:rsidRDefault="00AC5CEE">
            <w:pPr>
              <w:pStyle w:val="Normale1"/>
              <w:rPr>
                <w:color w:val="000000"/>
              </w:rPr>
            </w:pPr>
          </w:p>
        </w:tc>
      </w:tr>
      <w:tr w:rsidR="00AC5CEE" w14:paraId="18347B66" w14:textId="77777777">
        <w:trPr>
          <w:trHeight w:val="1500"/>
        </w:trPr>
        <w:tc>
          <w:tcPr>
            <w:tcW w:w="2230"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2A62C91B" w14:textId="77777777" w:rsidR="00AC5CEE" w:rsidRDefault="00CA014B">
            <w:pPr>
              <w:pStyle w:val="Normale1"/>
              <w:widowControl w:val="0"/>
              <w:pBdr>
                <w:top w:val="nil"/>
                <w:left w:val="nil"/>
                <w:bottom w:val="nil"/>
                <w:right w:val="nil"/>
                <w:between w:val="nil"/>
              </w:pBdr>
              <w:rPr>
                <w:rFonts w:ascii="Arial Bold" w:eastAsia="Arial Bold" w:hAnsi="Arial Bold" w:cs="Arial Bold"/>
                <w:color w:val="000000"/>
              </w:rPr>
            </w:pPr>
            <w:r>
              <w:rPr>
                <w:rFonts w:ascii="Arial Bold" w:eastAsia="Arial Bold" w:hAnsi="Arial Bold" w:cs="Arial Bold"/>
                <w:color w:val="000000"/>
              </w:rPr>
              <w:t>Eventuale descrizione analitica</w:t>
            </w:r>
          </w:p>
          <w:p w14:paraId="2AC9C842" w14:textId="77777777" w:rsidR="00AC5CEE" w:rsidRDefault="00CA014B">
            <w:pPr>
              <w:pStyle w:val="Normale1"/>
              <w:widowControl w:val="0"/>
              <w:pBdr>
                <w:top w:val="nil"/>
                <w:left w:val="nil"/>
                <w:bottom w:val="nil"/>
                <w:right w:val="nil"/>
                <w:between w:val="nil"/>
              </w:pBdr>
              <w:rPr>
                <w:color w:val="000000"/>
              </w:rPr>
            </w:pPr>
            <w:r>
              <w:rPr>
                <w:rFonts w:ascii="Arial" w:eastAsia="Arial" w:hAnsi="Arial" w:cs="Arial"/>
                <w:color w:val="000000"/>
                <w:sz w:val="20"/>
                <w:szCs w:val="20"/>
              </w:rPr>
              <w:t>(osservazioni, criticit</w:t>
            </w:r>
            <w:r>
              <w:rPr>
                <w:color w:val="000000"/>
                <w:sz w:val="20"/>
                <w:szCs w:val="20"/>
              </w:rPr>
              <w:t>à</w:t>
            </w:r>
            <w:r>
              <w:rPr>
                <w:rFonts w:ascii="Arial" w:eastAsia="Arial" w:hAnsi="Arial" w:cs="Arial"/>
                <w:color w:val="000000"/>
                <w:sz w:val="20"/>
                <w:szCs w:val="20"/>
              </w:rPr>
              <w:t>, indicazioni per l</w:t>
            </w:r>
            <w:r>
              <w:rPr>
                <w:color w:val="000000"/>
                <w:sz w:val="20"/>
                <w:szCs w:val="20"/>
              </w:rPr>
              <w:t>’</w:t>
            </w:r>
            <w:r>
              <w:rPr>
                <w:rFonts w:ascii="Arial" w:eastAsia="Arial" w:hAnsi="Arial" w:cs="Arial"/>
                <w:color w:val="000000"/>
                <w:sz w:val="20"/>
                <w:szCs w:val="20"/>
              </w:rPr>
              <w:t>anno scolastico successivo)</w:t>
            </w:r>
          </w:p>
        </w:tc>
        <w:tc>
          <w:tcPr>
            <w:tcW w:w="7548"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1A144F57" w14:textId="77777777" w:rsidR="00AC5CEE" w:rsidRDefault="00AC5CEE">
            <w:pPr>
              <w:pStyle w:val="Normale1"/>
              <w:rPr>
                <w:color w:val="000000"/>
              </w:rPr>
            </w:pPr>
          </w:p>
        </w:tc>
      </w:tr>
    </w:tbl>
    <w:p w14:paraId="306EB3C6" w14:textId="77777777" w:rsidR="00AC5CEE" w:rsidRDefault="00AC5CEE">
      <w:pPr>
        <w:pStyle w:val="Normale1"/>
        <w:widowControl w:val="0"/>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Fonts w:ascii="Palatino" w:eastAsia="Palatino" w:hAnsi="Palatino" w:cs="Palatino"/>
          <w:color w:val="000000"/>
        </w:rPr>
      </w:pPr>
    </w:p>
    <w:p w14:paraId="21F383DB" w14:textId="77777777" w:rsidR="00AC5CEE" w:rsidRDefault="00AC5CEE">
      <w:pPr>
        <w:pStyle w:val="Normale1"/>
        <w:widowControl w:val="0"/>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Fonts w:ascii="Palatino" w:eastAsia="Palatino" w:hAnsi="Palatino" w:cs="Palatino"/>
          <w:color w:val="000000"/>
        </w:rPr>
      </w:pPr>
    </w:p>
    <w:p w14:paraId="161622A2" w14:textId="77777777" w:rsidR="00AC5CEE" w:rsidRDefault="00CA014B">
      <w:pPr>
        <w:pStyle w:val="Normale1"/>
        <w:widowControl w:val="0"/>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color w:val="000000"/>
        </w:rPr>
      </w:pPr>
      <w:r>
        <w:br w:type="page"/>
      </w:r>
    </w:p>
    <w:p w14:paraId="6A3B4B8F" w14:textId="77777777" w:rsidR="00AC5CEE" w:rsidRDefault="00AC5CEE">
      <w:pPr>
        <w:pStyle w:val="Normale1"/>
        <w:widowControl w:val="0"/>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Fonts w:ascii="Palatino" w:eastAsia="Palatino" w:hAnsi="Palatino" w:cs="Palatino"/>
          <w:color w:val="000000"/>
        </w:rPr>
      </w:pPr>
    </w:p>
    <w:p w14:paraId="7FCE9B51" w14:textId="77777777" w:rsidR="00AC5CEE" w:rsidRDefault="00AC5CEE">
      <w:pPr>
        <w:pStyle w:val="Normale1"/>
        <w:widowControl w:val="0"/>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Fonts w:ascii="Palatino" w:eastAsia="Palatino" w:hAnsi="Palatino" w:cs="Palatino"/>
          <w:color w:val="000000"/>
        </w:rPr>
      </w:pPr>
    </w:p>
    <w:p w14:paraId="3429619F" w14:textId="77777777" w:rsidR="00AC5CEE" w:rsidRDefault="00AC5CEE">
      <w:pPr>
        <w:pStyle w:val="Normale1"/>
        <w:widowControl w:val="0"/>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Fonts w:ascii="Palatino" w:eastAsia="Palatino" w:hAnsi="Palatino" w:cs="Palatino"/>
          <w:color w:val="000000"/>
        </w:rPr>
      </w:pPr>
    </w:p>
    <w:p w14:paraId="3292D985" w14:textId="77777777" w:rsidR="00AC5CEE" w:rsidRDefault="00CA014B">
      <w:pPr>
        <w:pStyle w:val="Normale1"/>
        <w:widowControl w:val="0"/>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center"/>
        <w:rPr>
          <w:rFonts w:ascii="Palatino" w:eastAsia="Palatino" w:hAnsi="Palatino" w:cs="Palatino"/>
          <w:b/>
          <w:color w:val="000000"/>
          <w:sz w:val="28"/>
          <w:szCs w:val="28"/>
        </w:rPr>
      </w:pPr>
      <w:r>
        <w:rPr>
          <w:rFonts w:ascii="Palatino" w:eastAsia="Palatino" w:hAnsi="Palatino" w:cs="Palatino"/>
          <w:b/>
          <w:color w:val="000000"/>
          <w:sz w:val="28"/>
          <w:szCs w:val="28"/>
        </w:rPr>
        <w:t>3. VALUTAZIONE SINTETICA DELLA PROGETTAZIONE DELLA</w:t>
      </w:r>
    </w:p>
    <w:p w14:paraId="46AF851A" w14:textId="77777777" w:rsidR="00AC5CEE" w:rsidRDefault="00CA014B">
      <w:pPr>
        <w:pStyle w:val="Normale1"/>
        <w:widowControl w:val="0"/>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center"/>
        <w:rPr>
          <w:rFonts w:ascii="Palatino" w:eastAsia="Palatino" w:hAnsi="Palatino" w:cs="Palatino"/>
          <w:b/>
          <w:color w:val="000000"/>
          <w:sz w:val="28"/>
          <w:szCs w:val="28"/>
        </w:rPr>
      </w:pPr>
      <w:r>
        <w:rPr>
          <w:rFonts w:ascii="Palatino" w:eastAsia="Palatino" w:hAnsi="Palatino" w:cs="Palatino"/>
          <w:b/>
          <w:color w:val="000000"/>
          <w:sz w:val="28"/>
          <w:szCs w:val="28"/>
        </w:rPr>
        <w:t>PROGRAMMAZIONE DIDATTICO-EDUCATIVA INDIVIDUALIZZATA</w:t>
      </w:r>
    </w:p>
    <w:p w14:paraId="569222B7" w14:textId="77777777" w:rsidR="00AC5CEE" w:rsidRDefault="00AC5CEE">
      <w:pPr>
        <w:pStyle w:val="Normale1"/>
        <w:widowControl w:val="0"/>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center"/>
        <w:rPr>
          <w:rFonts w:ascii="Palatino" w:eastAsia="Palatino" w:hAnsi="Palatino" w:cs="Palatino"/>
          <w:b/>
          <w:color w:val="000000"/>
        </w:rPr>
      </w:pPr>
    </w:p>
    <w:p w14:paraId="3F4AB261" w14:textId="77777777" w:rsidR="00AC5CEE" w:rsidRDefault="00CA014B">
      <w:pPr>
        <w:pStyle w:val="Normale1"/>
        <w:widowControl w:val="0"/>
        <w:numPr>
          <w:ilvl w:val="0"/>
          <w:numId w:val="2"/>
        </w:numPr>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color w:val="000000"/>
        </w:rPr>
      </w:pPr>
      <w:r>
        <w:rPr>
          <w:rFonts w:ascii="Palatino" w:eastAsia="Palatino" w:hAnsi="Palatino" w:cs="Palatino"/>
          <w:b/>
          <w:color w:val="000000"/>
        </w:rPr>
        <w:t>METODOLOGIE</w:t>
      </w:r>
    </w:p>
    <w:p w14:paraId="2FA9FC4B" w14:textId="77777777" w:rsidR="00AC5CEE" w:rsidRDefault="00CA014B">
      <w:pPr>
        <w:pStyle w:val="Normale1"/>
        <w:widowControl w:val="0"/>
        <w:numPr>
          <w:ilvl w:val="0"/>
          <w:numId w:val="2"/>
        </w:numPr>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color w:val="000000"/>
        </w:rPr>
      </w:pPr>
      <w:r>
        <w:rPr>
          <w:rFonts w:ascii="Palatino" w:eastAsia="Palatino" w:hAnsi="Palatino" w:cs="Palatino"/>
          <w:b/>
          <w:color w:val="000000"/>
        </w:rPr>
        <w:t>TEMPI</w:t>
      </w:r>
    </w:p>
    <w:p w14:paraId="2740A6E9" w14:textId="77777777" w:rsidR="00AC5CEE" w:rsidRDefault="00CA014B">
      <w:pPr>
        <w:pStyle w:val="Normale1"/>
        <w:widowControl w:val="0"/>
        <w:numPr>
          <w:ilvl w:val="0"/>
          <w:numId w:val="2"/>
        </w:numPr>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i/>
          <w:color w:val="000000"/>
        </w:rPr>
      </w:pPr>
      <w:r>
        <w:rPr>
          <w:rFonts w:ascii="Palatino" w:eastAsia="Palatino" w:hAnsi="Palatino" w:cs="Palatino"/>
          <w:b/>
          <w:color w:val="000000"/>
        </w:rPr>
        <w:t>MATERIALI e STRUMENTI/MEZZI</w:t>
      </w:r>
    </w:p>
    <w:p w14:paraId="764FEE11" w14:textId="77777777" w:rsidR="00AC5CEE" w:rsidRDefault="00CA014B">
      <w:pPr>
        <w:pStyle w:val="Normale1"/>
        <w:widowControl w:val="0"/>
        <w:numPr>
          <w:ilvl w:val="0"/>
          <w:numId w:val="2"/>
        </w:numPr>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color w:val="000000"/>
        </w:rPr>
      </w:pPr>
      <w:r>
        <w:rPr>
          <w:rFonts w:ascii="Palatino" w:eastAsia="Palatino" w:hAnsi="Palatino" w:cs="Palatino"/>
          <w:b/>
          <w:color w:val="000000"/>
        </w:rPr>
        <w:t>VERIFICHE</w:t>
      </w:r>
    </w:p>
    <w:p w14:paraId="736CEF91" w14:textId="77777777" w:rsidR="00AC5CEE" w:rsidRDefault="00CA014B">
      <w:pPr>
        <w:pStyle w:val="Normale1"/>
        <w:widowControl w:val="0"/>
        <w:numPr>
          <w:ilvl w:val="0"/>
          <w:numId w:val="2"/>
        </w:numPr>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color w:val="000000"/>
        </w:rPr>
      </w:pPr>
      <w:r>
        <w:rPr>
          <w:rFonts w:ascii="Palatino" w:eastAsia="Palatino" w:hAnsi="Palatino" w:cs="Palatino"/>
          <w:b/>
          <w:color w:val="000000"/>
        </w:rPr>
        <w:t>VALUTAZIONE</w:t>
      </w:r>
    </w:p>
    <w:p w14:paraId="352F955F" w14:textId="77777777" w:rsidR="00AC5CEE" w:rsidRDefault="00AC5CEE">
      <w:pPr>
        <w:pStyle w:val="Normale1"/>
        <w:widowControl w:val="0"/>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Fonts w:ascii="Palatino" w:eastAsia="Palatino" w:hAnsi="Palatino" w:cs="Palatino"/>
          <w:b/>
          <w:color w:val="000000"/>
        </w:rPr>
      </w:pPr>
    </w:p>
    <w:p w14:paraId="7D82358D" w14:textId="77777777" w:rsidR="00AC5CEE" w:rsidRDefault="00AC5CEE">
      <w:pPr>
        <w:pStyle w:val="Normale1"/>
        <w:widowControl w:val="0"/>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Fonts w:ascii="Palatino" w:eastAsia="Palatino" w:hAnsi="Palatino" w:cs="Palatino"/>
          <w:b/>
          <w:color w:val="000000"/>
        </w:rPr>
      </w:pPr>
    </w:p>
    <w:p w14:paraId="37953B11" w14:textId="1E1E2776" w:rsidR="00AC5CEE" w:rsidRDefault="00CA014B" w:rsidP="003267D5">
      <w:pPr>
        <w:pStyle w:val="Normale1"/>
        <w:widowControl w:val="0"/>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Fonts w:ascii="Palatino" w:eastAsia="Palatino" w:hAnsi="Palatino" w:cs="Palatino"/>
          <w:b/>
          <w:color w:val="000000"/>
        </w:rPr>
      </w:pPr>
      <w:r>
        <w:rPr>
          <w:rFonts w:ascii="Palatino" w:eastAsia="Palatino" w:hAnsi="Palatino" w:cs="Palatino"/>
          <w:b/>
          <w:color w:val="000000"/>
          <w:sz w:val="28"/>
          <w:szCs w:val="28"/>
        </w:rPr>
        <w:t xml:space="preserve">4. </w:t>
      </w:r>
      <w:r w:rsidR="003267D5">
        <w:rPr>
          <w:rFonts w:ascii="Palatino" w:eastAsia="Palatino" w:hAnsi="Palatino" w:cs="Palatino"/>
          <w:b/>
          <w:color w:val="000000"/>
          <w:sz w:val="28"/>
          <w:szCs w:val="28"/>
        </w:rPr>
        <w:t xml:space="preserve">Ulteriori osservazioni </w:t>
      </w:r>
    </w:p>
    <w:p w14:paraId="7307CD72" w14:textId="79EAB1D8" w:rsidR="00AC5CEE" w:rsidRDefault="00AC5CEE">
      <w:pPr>
        <w:pStyle w:val="Normale1"/>
        <w:widowControl w:val="0"/>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Fonts w:ascii="Palatino" w:eastAsia="Palatino" w:hAnsi="Palatino" w:cs="Palatino"/>
          <w:b/>
          <w:color w:val="000000"/>
        </w:rPr>
      </w:pPr>
    </w:p>
    <w:p w14:paraId="3BB59F89" w14:textId="77777777" w:rsidR="003267D5" w:rsidRDefault="003267D5">
      <w:pPr>
        <w:pStyle w:val="Normale1"/>
        <w:widowControl w:val="0"/>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Fonts w:ascii="Palatino" w:eastAsia="Palatino" w:hAnsi="Palatino" w:cs="Palatino"/>
          <w:b/>
          <w:color w:val="000000"/>
        </w:rPr>
      </w:pPr>
    </w:p>
    <w:p w14:paraId="0D617931" w14:textId="77777777" w:rsidR="00AC5CEE" w:rsidRDefault="00AC5CEE">
      <w:pPr>
        <w:pStyle w:val="Normale1"/>
        <w:widowControl w:val="0"/>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Fonts w:ascii="Palatino" w:eastAsia="Palatino" w:hAnsi="Palatino" w:cs="Palatino"/>
          <w:b/>
          <w:color w:val="000000"/>
        </w:rPr>
      </w:pPr>
    </w:p>
    <w:p w14:paraId="6F72FA21" w14:textId="77777777" w:rsidR="00AC5CEE" w:rsidRDefault="00AC5CEE">
      <w:pPr>
        <w:pStyle w:val="Normale1"/>
        <w:widowControl w:val="0"/>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Fonts w:ascii="Palatino" w:eastAsia="Palatino" w:hAnsi="Palatino" w:cs="Palatino"/>
          <w:b/>
          <w:color w:val="000000"/>
        </w:rPr>
      </w:pPr>
    </w:p>
    <w:p w14:paraId="28F2C012" w14:textId="77777777" w:rsidR="00AC5CEE" w:rsidRDefault="00AC5CEE">
      <w:pPr>
        <w:pStyle w:val="Normale1"/>
        <w:widowControl w:val="0"/>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Fonts w:ascii="Palatino" w:eastAsia="Palatino" w:hAnsi="Palatino" w:cs="Palatino"/>
          <w:b/>
          <w:color w:val="000000"/>
        </w:rPr>
      </w:pPr>
    </w:p>
    <w:p w14:paraId="03BF4497" w14:textId="77777777" w:rsidR="00AC5CEE" w:rsidRDefault="00AC5CEE">
      <w:pPr>
        <w:pStyle w:val="Normale1"/>
        <w:widowControl w:val="0"/>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Fonts w:ascii="Palatino" w:eastAsia="Palatino" w:hAnsi="Palatino" w:cs="Palatino"/>
          <w:b/>
          <w:color w:val="000000"/>
        </w:rPr>
      </w:pPr>
    </w:p>
    <w:p w14:paraId="5BB7045C" w14:textId="77777777" w:rsidR="00AC5CEE" w:rsidRDefault="00CA014B">
      <w:pPr>
        <w:pStyle w:val="Normale1"/>
        <w:widowControl w:val="0"/>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Fonts w:ascii="Palatino" w:eastAsia="Palatino" w:hAnsi="Palatino" w:cs="Palatino"/>
          <w:b/>
          <w:color w:val="CE222B"/>
        </w:rPr>
      </w:pPr>
      <w:r>
        <w:rPr>
          <w:rFonts w:ascii="Palatino" w:eastAsia="Palatino" w:hAnsi="Palatino" w:cs="Palatino"/>
          <w:b/>
          <w:color w:val="000000"/>
        </w:rPr>
        <w:t>Milano, l</w:t>
      </w:r>
      <w:r>
        <w:rPr>
          <w:b/>
          <w:color w:val="000000"/>
        </w:rPr>
        <w:t xml:space="preserve">ì </w:t>
      </w:r>
      <w:r>
        <w:rPr>
          <w:b/>
          <w:color w:val="CE222B"/>
        </w:rPr>
        <w:t>……………</w:t>
      </w:r>
      <w:r>
        <w:rPr>
          <w:rFonts w:ascii="Palatino" w:eastAsia="Palatino" w:hAnsi="Palatino" w:cs="Palatino"/>
          <w:b/>
          <w:color w:val="CE222B"/>
        </w:rPr>
        <w:t>.</w:t>
      </w:r>
    </w:p>
    <w:p w14:paraId="172F1D68" w14:textId="77777777" w:rsidR="00F02423" w:rsidRDefault="00F02423">
      <w:pPr>
        <w:pStyle w:val="Normale1"/>
        <w:widowControl w:val="0"/>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Fonts w:ascii="Palatino" w:eastAsia="Palatino" w:hAnsi="Palatino" w:cs="Palatino"/>
          <w:b/>
          <w:color w:val="CE222B"/>
        </w:rPr>
      </w:pPr>
    </w:p>
    <w:p w14:paraId="0587EC69" w14:textId="77777777" w:rsidR="00F02423" w:rsidRDefault="00F02423">
      <w:pPr>
        <w:pStyle w:val="Normale1"/>
        <w:widowControl w:val="0"/>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Fonts w:ascii="Palatino" w:eastAsia="Palatino" w:hAnsi="Palatino" w:cs="Palatino"/>
          <w:b/>
          <w:color w:val="CE222B"/>
        </w:rPr>
      </w:pPr>
    </w:p>
    <w:p w14:paraId="4A853283" w14:textId="77777777" w:rsidR="00F02423" w:rsidRDefault="00F02423" w:rsidP="00F02423">
      <w:pPr>
        <w:pStyle w:val="Normale1"/>
        <w:widowControl w:val="0"/>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right"/>
        <w:rPr>
          <w:rFonts w:ascii="Palatino" w:eastAsia="Palatino" w:hAnsi="Palatino" w:cs="Palatino"/>
          <w:b/>
          <w:color w:val="CE222B"/>
        </w:rPr>
      </w:pPr>
    </w:p>
    <w:p w14:paraId="72EFB888" w14:textId="77777777" w:rsidR="00F02423" w:rsidRDefault="00F02423" w:rsidP="00F02423">
      <w:pPr>
        <w:pStyle w:val="Normale1"/>
        <w:widowControl w:val="0"/>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right"/>
        <w:rPr>
          <w:rFonts w:ascii="Palatino" w:eastAsia="Palatino" w:hAnsi="Palatino" w:cs="Palatino"/>
          <w:b/>
          <w:color w:val="CE222B"/>
        </w:rPr>
      </w:pPr>
    </w:p>
    <w:p w14:paraId="71873DA7" w14:textId="4B6C77F9" w:rsidR="00F02423" w:rsidRDefault="00F02423" w:rsidP="00F02423">
      <w:pPr>
        <w:pStyle w:val="Normale1"/>
        <w:widowControl w:val="0"/>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right"/>
        <w:rPr>
          <w:rFonts w:ascii="Palatino" w:eastAsia="Palatino" w:hAnsi="Palatino" w:cs="Palatino"/>
          <w:b/>
          <w:color w:val="CE222B"/>
        </w:rPr>
      </w:pPr>
    </w:p>
    <w:p w14:paraId="1B435CE8" w14:textId="024FF4C5" w:rsidR="003267D5" w:rsidRDefault="003267D5" w:rsidP="00F02423">
      <w:pPr>
        <w:pStyle w:val="Normale1"/>
        <w:widowControl w:val="0"/>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right"/>
        <w:rPr>
          <w:rFonts w:ascii="Palatino" w:eastAsia="Palatino" w:hAnsi="Palatino" w:cs="Palatino"/>
          <w:b/>
          <w:color w:val="CE222B"/>
        </w:rPr>
      </w:pPr>
    </w:p>
    <w:p w14:paraId="506DDDCA" w14:textId="21E27F61" w:rsidR="003267D5" w:rsidRDefault="003267D5" w:rsidP="00F02423">
      <w:pPr>
        <w:pStyle w:val="Normale1"/>
        <w:widowControl w:val="0"/>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right"/>
        <w:rPr>
          <w:rFonts w:ascii="Palatino" w:eastAsia="Palatino" w:hAnsi="Palatino" w:cs="Palatino"/>
          <w:b/>
          <w:color w:val="CE222B"/>
        </w:rPr>
      </w:pPr>
    </w:p>
    <w:p w14:paraId="70FA79BC" w14:textId="541D2731" w:rsidR="003267D5" w:rsidRDefault="003267D5" w:rsidP="00F02423">
      <w:pPr>
        <w:pStyle w:val="Normale1"/>
        <w:widowControl w:val="0"/>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right"/>
        <w:rPr>
          <w:rFonts w:ascii="Palatino" w:eastAsia="Palatino" w:hAnsi="Palatino" w:cs="Palatino"/>
          <w:b/>
          <w:color w:val="CE222B"/>
        </w:rPr>
      </w:pPr>
    </w:p>
    <w:p w14:paraId="7D75736A" w14:textId="1DD9A9F0" w:rsidR="003267D5" w:rsidRDefault="003267D5" w:rsidP="00F02423">
      <w:pPr>
        <w:pStyle w:val="Normale1"/>
        <w:widowControl w:val="0"/>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right"/>
        <w:rPr>
          <w:rFonts w:ascii="Palatino" w:eastAsia="Palatino" w:hAnsi="Palatino" w:cs="Palatino"/>
          <w:b/>
          <w:color w:val="CE222B"/>
        </w:rPr>
      </w:pPr>
    </w:p>
    <w:p w14:paraId="42591C8D" w14:textId="77777777" w:rsidR="003267D5" w:rsidRDefault="003267D5" w:rsidP="00F02423">
      <w:pPr>
        <w:pStyle w:val="Normale1"/>
        <w:widowControl w:val="0"/>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right"/>
        <w:rPr>
          <w:rFonts w:ascii="Palatino" w:eastAsia="Palatino" w:hAnsi="Palatino" w:cs="Palatino"/>
          <w:b/>
          <w:color w:val="CE222B"/>
        </w:rPr>
      </w:pPr>
    </w:p>
    <w:p w14:paraId="6C55206F" w14:textId="77777777" w:rsidR="00F02423" w:rsidRDefault="00F02423" w:rsidP="00F02423">
      <w:pPr>
        <w:pStyle w:val="Normale1"/>
        <w:widowControl w:val="0"/>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right"/>
        <w:rPr>
          <w:rFonts w:ascii="Palatino" w:eastAsia="Palatino" w:hAnsi="Palatino" w:cs="Palatino"/>
          <w:b/>
          <w:color w:val="CE222B"/>
        </w:rPr>
      </w:pPr>
    </w:p>
    <w:p w14:paraId="18CA2A67" w14:textId="77777777" w:rsidR="00321467" w:rsidRDefault="00321467" w:rsidP="00321467">
      <w:pPr>
        <w:pStyle w:val="Normale1"/>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right"/>
        <w:rPr>
          <w:rFonts w:ascii="Palatino" w:eastAsia="Palatino" w:hAnsi="Palatino" w:cs="Palatino"/>
          <w:b/>
          <w:color w:val="CE222B"/>
        </w:rPr>
      </w:pPr>
      <w:r>
        <w:rPr>
          <w:rFonts w:ascii="Palatino" w:eastAsia="Palatino" w:hAnsi="Palatino" w:cs="Palatino"/>
          <w:b/>
          <w:color w:val="000000"/>
        </w:rPr>
        <w:t>Il/</w:t>
      </w:r>
      <w:proofErr w:type="gramStart"/>
      <w:r>
        <w:rPr>
          <w:rFonts w:ascii="Palatino" w:eastAsia="Palatino" w:hAnsi="Palatino" w:cs="Palatino"/>
          <w:b/>
          <w:color w:val="000000"/>
        </w:rPr>
        <w:t>I  docente</w:t>
      </w:r>
      <w:proofErr w:type="gramEnd"/>
      <w:r>
        <w:rPr>
          <w:rFonts w:ascii="Palatino" w:eastAsia="Palatino" w:hAnsi="Palatino" w:cs="Palatino"/>
          <w:b/>
          <w:color w:val="000000"/>
        </w:rPr>
        <w:t>/i di sostegno</w:t>
      </w:r>
      <w:r>
        <w:rPr>
          <w:rFonts w:ascii="Palatino" w:eastAsia="Palatino" w:hAnsi="Palatino" w:cs="Palatino"/>
          <w:b/>
          <w:color w:val="CE222B"/>
        </w:rPr>
        <w:t xml:space="preserve"> </w:t>
      </w:r>
    </w:p>
    <w:p w14:paraId="1EC9706F" w14:textId="77777777" w:rsidR="00321467" w:rsidRDefault="00321467" w:rsidP="00321467">
      <w:pPr>
        <w:pStyle w:val="Normale1"/>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right"/>
        <w:rPr>
          <w:rFonts w:ascii="Palatino" w:eastAsia="Palatino" w:hAnsi="Palatino" w:cs="Palatino"/>
          <w:b/>
          <w:color w:val="CE222B"/>
        </w:rPr>
      </w:pPr>
      <w:bookmarkStart w:id="0" w:name="_GoBack"/>
    </w:p>
    <w:bookmarkEnd w:id="0"/>
    <w:p w14:paraId="30EB22F3" w14:textId="77777777" w:rsidR="00F02423" w:rsidRDefault="00F02423" w:rsidP="00F02423">
      <w:pPr>
        <w:pStyle w:val="Normale1"/>
        <w:widowControl w:val="0"/>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right"/>
        <w:rPr>
          <w:rFonts w:ascii="Palatino" w:eastAsia="Palatino" w:hAnsi="Palatino" w:cs="Palatino"/>
          <w:b/>
          <w:color w:val="CE222B"/>
        </w:rPr>
      </w:pPr>
    </w:p>
    <w:p w14:paraId="4E395F7B" w14:textId="6FA9282F" w:rsidR="00AC5CEE" w:rsidRDefault="003267D5" w:rsidP="003267D5">
      <w:pPr>
        <w:pStyle w:val="Normale1"/>
        <w:widowControl w:val="0"/>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right"/>
        <w:rPr>
          <w:rFonts w:ascii="Palatino" w:eastAsia="Palatino" w:hAnsi="Palatino" w:cs="Palatino"/>
          <w:b/>
        </w:rPr>
      </w:pPr>
      <w:r w:rsidRPr="003267D5">
        <w:rPr>
          <w:rFonts w:ascii="Palatino" w:eastAsia="Palatino" w:hAnsi="Palatino" w:cs="Palatino"/>
          <w:b/>
        </w:rPr>
        <w:t>………………………………..</w:t>
      </w:r>
    </w:p>
    <w:p w14:paraId="4777808B" w14:textId="4E8B3CDF" w:rsidR="003267D5" w:rsidRDefault="003267D5" w:rsidP="003267D5">
      <w:pPr>
        <w:pStyle w:val="Normale1"/>
        <w:widowControl w:val="0"/>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right"/>
        <w:rPr>
          <w:rFonts w:ascii="Palatino" w:eastAsia="Palatino" w:hAnsi="Palatino" w:cs="Palatino"/>
          <w:b/>
        </w:rPr>
      </w:pPr>
    </w:p>
    <w:p w14:paraId="4EAB11D3" w14:textId="13D7AB30" w:rsidR="003267D5" w:rsidRDefault="003267D5" w:rsidP="003267D5">
      <w:pPr>
        <w:pStyle w:val="Normale1"/>
        <w:widowControl w:val="0"/>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right"/>
        <w:rPr>
          <w:rFonts w:ascii="Palatino" w:eastAsia="Palatino" w:hAnsi="Palatino" w:cs="Palatino"/>
          <w:b/>
        </w:rPr>
      </w:pPr>
    </w:p>
    <w:p w14:paraId="53CF1A9E" w14:textId="2212BB77" w:rsidR="003267D5" w:rsidRDefault="003267D5" w:rsidP="003267D5">
      <w:pPr>
        <w:pStyle w:val="Normale1"/>
        <w:widowControl w:val="0"/>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Fonts w:ascii="Palatino" w:eastAsia="Palatino" w:hAnsi="Palatino" w:cs="Palatino"/>
          <w:b/>
        </w:rPr>
      </w:pPr>
    </w:p>
    <w:p w14:paraId="43AE9B72" w14:textId="3330BD08" w:rsidR="003267D5" w:rsidRDefault="003267D5" w:rsidP="003267D5">
      <w:pPr>
        <w:pStyle w:val="Normale1"/>
        <w:widowControl w:val="0"/>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Fonts w:ascii="Palatino" w:eastAsia="Palatino" w:hAnsi="Palatino" w:cs="Palatino"/>
          <w:b/>
        </w:rPr>
      </w:pPr>
      <w:r>
        <w:rPr>
          <w:rFonts w:ascii="Palatino" w:eastAsia="Palatino" w:hAnsi="Palatino" w:cs="Palatino"/>
          <w:b/>
        </w:rPr>
        <w:t>I GENITORI</w:t>
      </w:r>
    </w:p>
    <w:p w14:paraId="6FD09C58" w14:textId="310ABDE7" w:rsidR="003267D5" w:rsidRDefault="003267D5" w:rsidP="003267D5">
      <w:pPr>
        <w:pStyle w:val="Normale1"/>
        <w:widowControl w:val="0"/>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Fonts w:ascii="Palatino" w:eastAsia="Palatino" w:hAnsi="Palatino" w:cs="Palatino"/>
          <w:b/>
        </w:rPr>
      </w:pPr>
    </w:p>
    <w:p w14:paraId="042409FC" w14:textId="38D4AA9D" w:rsidR="003267D5" w:rsidRDefault="003267D5" w:rsidP="003267D5">
      <w:pPr>
        <w:pStyle w:val="Normale1"/>
        <w:widowControl w:val="0"/>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Fonts w:ascii="Palatino" w:eastAsia="Palatino" w:hAnsi="Palatino" w:cs="Palatino"/>
          <w:b/>
        </w:rPr>
      </w:pPr>
      <w:r>
        <w:rPr>
          <w:rFonts w:ascii="Palatino" w:eastAsia="Palatino" w:hAnsi="Palatino" w:cs="Palatino"/>
          <w:b/>
        </w:rPr>
        <w:t>………………………………</w:t>
      </w:r>
    </w:p>
    <w:p w14:paraId="51A20820" w14:textId="501E8B37" w:rsidR="003267D5" w:rsidRDefault="003267D5" w:rsidP="003267D5">
      <w:pPr>
        <w:pStyle w:val="Normale1"/>
        <w:widowControl w:val="0"/>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Fonts w:ascii="Palatino" w:eastAsia="Palatino" w:hAnsi="Palatino" w:cs="Palatino"/>
          <w:b/>
        </w:rPr>
      </w:pPr>
    </w:p>
    <w:p w14:paraId="3ECFA3C8" w14:textId="7E817E0F" w:rsidR="003267D5" w:rsidRDefault="003267D5" w:rsidP="003267D5">
      <w:pPr>
        <w:pStyle w:val="Normale1"/>
        <w:widowControl w:val="0"/>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Fonts w:ascii="Palatino" w:eastAsia="Palatino" w:hAnsi="Palatino" w:cs="Palatino"/>
          <w:b/>
        </w:rPr>
      </w:pPr>
      <w:r>
        <w:rPr>
          <w:rFonts w:ascii="Palatino" w:eastAsia="Palatino" w:hAnsi="Palatino" w:cs="Palatino"/>
          <w:b/>
        </w:rPr>
        <w:t>………………………………</w:t>
      </w:r>
    </w:p>
    <w:p w14:paraId="7C2FB678" w14:textId="4D780C9C" w:rsidR="003267D5" w:rsidRDefault="003267D5" w:rsidP="003267D5">
      <w:pPr>
        <w:pStyle w:val="Normale1"/>
        <w:widowControl w:val="0"/>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right"/>
        <w:rPr>
          <w:rFonts w:ascii="Palatino" w:eastAsia="Palatino" w:hAnsi="Palatino" w:cs="Palatino"/>
          <w:b/>
        </w:rPr>
      </w:pPr>
    </w:p>
    <w:p w14:paraId="11888F9F" w14:textId="3EFA7D29" w:rsidR="003267D5" w:rsidRDefault="003267D5" w:rsidP="003267D5">
      <w:pPr>
        <w:pStyle w:val="Normale1"/>
        <w:widowControl w:val="0"/>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right"/>
        <w:rPr>
          <w:rFonts w:ascii="Palatino" w:eastAsia="Palatino" w:hAnsi="Palatino" w:cs="Palatino"/>
          <w:b/>
        </w:rPr>
      </w:pPr>
    </w:p>
    <w:p w14:paraId="2AA062CA" w14:textId="65FAB181" w:rsidR="003267D5" w:rsidRDefault="003267D5" w:rsidP="003267D5">
      <w:pPr>
        <w:pStyle w:val="Normale1"/>
        <w:widowControl w:val="0"/>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right"/>
        <w:rPr>
          <w:rFonts w:ascii="Palatino" w:eastAsia="Palatino" w:hAnsi="Palatino" w:cs="Palatino"/>
          <w:b/>
        </w:rPr>
      </w:pPr>
    </w:p>
    <w:p w14:paraId="2427B335" w14:textId="77777777" w:rsidR="003267D5" w:rsidRPr="003267D5" w:rsidRDefault="003267D5" w:rsidP="003267D5">
      <w:pPr>
        <w:pStyle w:val="Normale1"/>
        <w:widowControl w:val="0"/>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right"/>
      </w:pPr>
    </w:p>
    <w:sectPr w:rsidR="003267D5" w:rsidRPr="003267D5" w:rsidSect="00AC5CEE">
      <w:headerReference w:type="default" r:id="rId11"/>
      <w:footerReference w:type="default" r:id="rId12"/>
      <w:pgSz w:w="11900" w:h="16840"/>
      <w:pgMar w:top="1134" w:right="1134" w:bottom="1134" w:left="1134" w:header="709" w:footer="85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EE7661" w14:textId="77777777" w:rsidR="00964378" w:rsidRDefault="00964378" w:rsidP="00AC5CEE">
      <w:r>
        <w:separator/>
      </w:r>
    </w:p>
  </w:endnote>
  <w:endnote w:type="continuationSeparator" w:id="0">
    <w:p w14:paraId="1A503901" w14:textId="77777777" w:rsidR="00964378" w:rsidRDefault="00964378" w:rsidP="00AC5C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Palatino">
    <w:altName w:val="Book Antiqua"/>
    <w:charset w:val="00"/>
    <w:family w:val="auto"/>
    <w:pitch w:val="default"/>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Helvetica Neue">
    <w:altName w:val="Times New Roman"/>
    <w:charset w:val="00"/>
    <w:family w:val="auto"/>
    <w:pitch w:val="default"/>
  </w:font>
  <w:font w:name="Arial Bold">
    <w:altName w:val="Times New Roman"/>
    <w:charset w:val="00"/>
    <w:family w:val="auto"/>
    <w:pitch w:val="default"/>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A18C2D" w14:textId="77777777" w:rsidR="00AC5CEE" w:rsidRDefault="00CA014B">
    <w:pPr>
      <w:pStyle w:val="Normale1"/>
      <w:pBdr>
        <w:top w:val="nil"/>
        <w:left w:val="nil"/>
        <w:bottom w:val="nil"/>
        <w:right w:val="nil"/>
        <w:between w:val="nil"/>
      </w:pBdr>
      <w:tabs>
        <w:tab w:val="center" w:pos="4819"/>
        <w:tab w:val="right" w:pos="9612"/>
      </w:tabs>
      <w:rPr>
        <w:rFonts w:ascii="Helvetica Neue" w:eastAsia="Helvetica Neue" w:hAnsi="Helvetica Neue" w:cs="Helvetica Neue"/>
        <w:color w:val="000000"/>
        <w:sz w:val="22"/>
        <w:szCs w:val="22"/>
      </w:rPr>
    </w:pPr>
    <w:r>
      <w:rPr>
        <w:rFonts w:ascii="Helvetica Neue" w:eastAsia="Helvetica Neue" w:hAnsi="Helvetica Neue" w:cs="Helvetica Neue"/>
        <w:color w:val="000000"/>
      </w:rPr>
      <w:tab/>
    </w:r>
    <w:r>
      <w:rPr>
        <w:rFonts w:ascii="Helvetica Neue" w:eastAsia="Helvetica Neue" w:hAnsi="Helvetica Neue" w:cs="Helvetica Neue"/>
        <w:color w:val="000000"/>
      </w:rPr>
      <w:tab/>
      <w:t xml:space="preserve"> PAGE 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DCEB0D6" w14:textId="77777777" w:rsidR="00964378" w:rsidRDefault="00964378" w:rsidP="00AC5CEE">
      <w:r>
        <w:separator/>
      </w:r>
    </w:p>
  </w:footnote>
  <w:footnote w:type="continuationSeparator" w:id="0">
    <w:p w14:paraId="6263EDC2" w14:textId="77777777" w:rsidR="00964378" w:rsidRDefault="00964378" w:rsidP="00AC5CE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746790" w14:textId="77777777" w:rsidR="00AC5CEE" w:rsidRDefault="00AC5CEE">
    <w:pPr>
      <w:pStyle w:val="Normale1"/>
      <w:pBdr>
        <w:top w:val="nil"/>
        <w:left w:val="nil"/>
        <w:bottom w:val="nil"/>
        <w:right w:val="nil"/>
        <w:between w:val="nil"/>
      </w:pBdr>
      <w:tabs>
        <w:tab w:val="right" w:pos="9020"/>
      </w:tabs>
      <w:rPr>
        <w:rFonts w:ascii="Helvetica Neue" w:eastAsia="Helvetica Neue" w:hAnsi="Helvetica Neue" w:cs="Helvetica Neue"/>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CE469C6"/>
    <w:multiLevelType w:val="multilevel"/>
    <w:tmpl w:val="59B855D8"/>
    <w:lvl w:ilvl="0">
      <w:numFmt w:val="bullet"/>
      <w:lvlText w:val="•"/>
      <w:lvlJc w:val="left"/>
      <w:pPr>
        <w:ind w:left="196" w:hanging="196"/>
      </w:pPr>
      <w:rPr>
        <w:rFonts w:ascii="Palatino" w:eastAsia="Palatino" w:hAnsi="Palatino" w:cs="Palatino"/>
        <w:b/>
        <w:color w:val="000000"/>
        <w:sz w:val="24"/>
        <w:szCs w:val="24"/>
        <w:vertAlign w:val="baseline"/>
      </w:rPr>
    </w:lvl>
    <w:lvl w:ilvl="1">
      <w:start w:val="1"/>
      <w:numFmt w:val="bullet"/>
      <w:lvlText w:val="•"/>
      <w:lvlJc w:val="left"/>
      <w:pPr>
        <w:ind w:left="376" w:hanging="196"/>
      </w:pPr>
      <w:rPr>
        <w:rFonts w:ascii="Palatino" w:eastAsia="Palatino" w:hAnsi="Palatino" w:cs="Palatino"/>
        <w:b/>
        <w:color w:val="000000"/>
        <w:sz w:val="24"/>
        <w:szCs w:val="24"/>
        <w:vertAlign w:val="baseline"/>
      </w:rPr>
    </w:lvl>
    <w:lvl w:ilvl="2">
      <w:start w:val="1"/>
      <w:numFmt w:val="bullet"/>
      <w:lvlText w:val="•"/>
      <w:lvlJc w:val="left"/>
      <w:pPr>
        <w:ind w:left="556" w:hanging="196"/>
      </w:pPr>
      <w:rPr>
        <w:rFonts w:ascii="Palatino" w:eastAsia="Palatino" w:hAnsi="Palatino" w:cs="Palatino"/>
        <w:b/>
        <w:color w:val="000000"/>
        <w:sz w:val="24"/>
        <w:szCs w:val="24"/>
        <w:vertAlign w:val="baseline"/>
      </w:rPr>
    </w:lvl>
    <w:lvl w:ilvl="3">
      <w:start w:val="1"/>
      <w:numFmt w:val="bullet"/>
      <w:lvlText w:val="•"/>
      <w:lvlJc w:val="left"/>
      <w:pPr>
        <w:ind w:left="736" w:hanging="196"/>
      </w:pPr>
      <w:rPr>
        <w:rFonts w:ascii="Palatino" w:eastAsia="Palatino" w:hAnsi="Palatino" w:cs="Palatino"/>
        <w:b/>
        <w:color w:val="000000"/>
        <w:sz w:val="24"/>
        <w:szCs w:val="24"/>
        <w:vertAlign w:val="baseline"/>
      </w:rPr>
    </w:lvl>
    <w:lvl w:ilvl="4">
      <w:start w:val="1"/>
      <w:numFmt w:val="bullet"/>
      <w:lvlText w:val="•"/>
      <w:lvlJc w:val="left"/>
      <w:pPr>
        <w:ind w:left="916" w:hanging="196"/>
      </w:pPr>
      <w:rPr>
        <w:rFonts w:ascii="Palatino" w:eastAsia="Palatino" w:hAnsi="Palatino" w:cs="Palatino"/>
        <w:b/>
        <w:color w:val="000000"/>
        <w:sz w:val="24"/>
        <w:szCs w:val="24"/>
        <w:vertAlign w:val="baseline"/>
      </w:rPr>
    </w:lvl>
    <w:lvl w:ilvl="5">
      <w:start w:val="1"/>
      <w:numFmt w:val="bullet"/>
      <w:lvlText w:val="•"/>
      <w:lvlJc w:val="left"/>
      <w:pPr>
        <w:ind w:left="1096" w:hanging="196"/>
      </w:pPr>
      <w:rPr>
        <w:rFonts w:ascii="Palatino" w:eastAsia="Palatino" w:hAnsi="Palatino" w:cs="Palatino"/>
        <w:b/>
        <w:color w:val="000000"/>
        <w:sz w:val="24"/>
        <w:szCs w:val="24"/>
        <w:vertAlign w:val="baseline"/>
      </w:rPr>
    </w:lvl>
    <w:lvl w:ilvl="6">
      <w:start w:val="1"/>
      <w:numFmt w:val="bullet"/>
      <w:lvlText w:val="•"/>
      <w:lvlJc w:val="left"/>
      <w:pPr>
        <w:ind w:left="1276" w:hanging="196"/>
      </w:pPr>
      <w:rPr>
        <w:rFonts w:ascii="Palatino" w:eastAsia="Palatino" w:hAnsi="Palatino" w:cs="Palatino"/>
        <w:b/>
        <w:color w:val="000000"/>
        <w:sz w:val="24"/>
        <w:szCs w:val="24"/>
        <w:vertAlign w:val="baseline"/>
      </w:rPr>
    </w:lvl>
    <w:lvl w:ilvl="7">
      <w:start w:val="1"/>
      <w:numFmt w:val="bullet"/>
      <w:lvlText w:val="•"/>
      <w:lvlJc w:val="left"/>
      <w:pPr>
        <w:ind w:left="1456" w:hanging="196"/>
      </w:pPr>
      <w:rPr>
        <w:rFonts w:ascii="Palatino" w:eastAsia="Palatino" w:hAnsi="Palatino" w:cs="Palatino"/>
        <w:b/>
        <w:color w:val="000000"/>
        <w:sz w:val="24"/>
        <w:szCs w:val="24"/>
        <w:vertAlign w:val="baseline"/>
      </w:rPr>
    </w:lvl>
    <w:lvl w:ilvl="8">
      <w:start w:val="1"/>
      <w:numFmt w:val="bullet"/>
      <w:lvlText w:val="•"/>
      <w:lvlJc w:val="left"/>
      <w:pPr>
        <w:ind w:left="1636" w:hanging="196"/>
      </w:pPr>
      <w:rPr>
        <w:rFonts w:ascii="Palatino" w:eastAsia="Palatino" w:hAnsi="Palatino" w:cs="Palatino"/>
        <w:b/>
        <w:color w:val="000000"/>
        <w:sz w:val="24"/>
        <w:szCs w:val="24"/>
        <w:vertAlign w:val="baseline"/>
      </w:rPr>
    </w:lvl>
  </w:abstractNum>
  <w:abstractNum w:abstractNumId="1" w15:restartNumberingAfterBreak="0">
    <w:nsid w:val="3D4F4DF5"/>
    <w:multiLevelType w:val="multilevel"/>
    <w:tmpl w:val="E2D479F2"/>
    <w:lvl w:ilvl="0">
      <w:numFmt w:val="bullet"/>
      <w:lvlText w:val="•"/>
      <w:lvlJc w:val="left"/>
      <w:pPr>
        <w:ind w:left="196" w:hanging="196"/>
      </w:pPr>
      <w:rPr>
        <w:rFonts w:ascii="Palatino" w:eastAsia="Palatino" w:hAnsi="Palatino" w:cs="Palatino"/>
        <w:b/>
        <w:color w:val="000000"/>
        <w:sz w:val="24"/>
        <w:szCs w:val="24"/>
        <w:vertAlign w:val="baseline"/>
      </w:rPr>
    </w:lvl>
    <w:lvl w:ilvl="1">
      <w:start w:val="1"/>
      <w:numFmt w:val="bullet"/>
      <w:lvlText w:val="•"/>
      <w:lvlJc w:val="left"/>
      <w:pPr>
        <w:ind w:left="376" w:hanging="196"/>
      </w:pPr>
      <w:rPr>
        <w:rFonts w:ascii="Palatino" w:eastAsia="Palatino" w:hAnsi="Palatino" w:cs="Palatino"/>
        <w:b/>
        <w:color w:val="000000"/>
        <w:sz w:val="24"/>
        <w:szCs w:val="24"/>
        <w:vertAlign w:val="baseline"/>
      </w:rPr>
    </w:lvl>
    <w:lvl w:ilvl="2">
      <w:start w:val="1"/>
      <w:numFmt w:val="bullet"/>
      <w:lvlText w:val="•"/>
      <w:lvlJc w:val="left"/>
      <w:pPr>
        <w:ind w:left="556" w:hanging="196"/>
      </w:pPr>
      <w:rPr>
        <w:rFonts w:ascii="Palatino" w:eastAsia="Palatino" w:hAnsi="Palatino" w:cs="Palatino"/>
        <w:b/>
        <w:color w:val="000000"/>
        <w:sz w:val="24"/>
        <w:szCs w:val="24"/>
        <w:vertAlign w:val="baseline"/>
      </w:rPr>
    </w:lvl>
    <w:lvl w:ilvl="3">
      <w:start w:val="1"/>
      <w:numFmt w:val="bullet"/>
      <w:lvlText w:val="•"/>
      <w:lvlJc w:val="left"/>
      <w:pPr>
        <w:ind w:left="736" w:hanging="196"/>
      </w:pPr>
      <w:rPr>
        <w:rFonts w:ascii="Palatino" w:eastAsia="Palatino" w:hAnsi="Palatino" w:cs="Palatino"/>
        <w:b/>
        <w:color w:val="000000"/>
        <w:sz w:val="24"/>
        <w:szCs w:val="24"/>
        <w:vertAlign w:val="baseline"/>
      </w:rPr>
    </w:lvl>
    <w:lvl w:ilvl="4">
      <w:start w:val="1"/>
      <w:numFmt w:val="bullet"/>
      <w:lvlText w:val="•"/>
      <w:lvlJc w:val="left"/>
      <w:pPr>
        <w:ind w:left="916" w:hanging="196"/>
      </w:pPr>
      <w:rPr>
        <w:rFonts w:ascii="Palatino" w:eastAsia="Palatino" w:hAnsi="Palatino" w:cs="Palatino"/>
        <w:b/>
        <w:color w:val="000000"/>
        <w:sz w:val="24"/>
        <w:szCs w:val="24"/>
        <w:vertAlign w:val="baseline"/>
      </w:rPr>
    </w:lvl>
    <w:lvl w:ilvl="5">
      <w:start w:val="1"/>
      <w:numFmt w:val="bullet"/>
      <w:lvlText w:val="•"/>
      <w:lvlJc w:val="left"/>
      <w:pPr>
        <w:ind w:left="1096" w:hanging="196"/>
      </w:pPr>
      <w:rPr>
        <w:rFonts w:ascii="Palatino" w:eastAsia="Palatino" w:hAnsi="Palatino" w:cs="Palatino"/>
        <w:b/>
        <w:color w:val="000000"/>
        <w:sz w:val="24"/>
        <w:szCs w:val="24"/>
        <w:vertAlign w:val="baseline"/>
      </w:rPr>
    </w:lvl>
    <w:lvl w:ilvl="6">
      <w:start w:val="1"/>
      <w:numFmt w:val="bullet"/>
      <w:lvlText w:val="•"/>
      <w:lvlJc w:val="left"/>
      <w:pPr>
        <w:ind w:left="1276" w:hanging="196"/>
      </w:pPr>
      <w:rPr>
        <w:rFonts w:ascii="Palatino" w:eastAsia="Palatino" w:hAnsi="Palatino" w:cs="Palatino"/>
        <w:b/>
        <w:color w:val="000000"/>
        <w:sz w:val="24"/>
        <w:szCs w:val="24"/>
        <w:vertAlign w:val="baseline"/>
      </w:rPr>
    </w:lvl>
    <w:lvl w:ilvl="7">
      <w:start w:val="1"/>
      <w:numFmt w:val="bullet"/>
      <w:lvlText w:val="•"/>
      <w:lvlJc w:val="left"/>
      <w:pPr>
        <w:ind w:left="1456" w:hanging="196"/>
      </w:pPr>
      <w:rPr>
        <w:rFonts w:ascii="Palatino" w:eastAsia="Palatino" w:hAnsi="Palatino" w:cs="Palatino"/>
        <w:b/>
        <w:color w:val="000000"/>
        <w:sz w:val="24"/>
        <w:szCs w:val="24"/>
        <w:vertAlign w:val="baseline"/>
      </w:rPr>
    </w:lvl>
    <w:lvl w:ilvl="8">
      <w:start w:val="1"/>
      <w:numFmt w:val="bullet"/>
      <w:lvlText w:val="•"/>
      <w:lvlJc w:val="left"/>
      <w:pPr>
        <w:ind w:left="1636" w:hanging="196"/>
      </w:pPr>
      <w:rPr>
        <w:rFonts w:ascii="Palatino" w:eastAsia="Palatino" w:hAnsi="Palatino" w:cs="Palatino"/>
        <w:b/>
        <w:color w:val="000000"/>
        <w:sz w:val="24"/>
        <w:szCs w:val="24"/>
        <w:vertAlign w:val="baseline"/>
      </w:rPr>
    </w:lvl>
  </w:abstractNum>
  <w:abstractNum w:abstractNumId="2" w15:restartNumberingAfterBreak="0">
    <w:nsid w:val="5BCD03CF"/>
    <w:multiLevelType w:val="multilevel"/>
    <w:tmpl w:val="DB7EEB28"/>
    <w:lvl w:ilvl="0">
      <w:start w:val="1"/>
      <w:numFmt w:val="decimal"/>
      <w:lvlText w:val="%1."/>
      <w:lvlJc w:val="left"/>
      <w:pPr>
        <w:ind w:left="720" w:hanging="360"/>
      </w:pPr>
      <w:rPr>
        <w:rFonts w:ascii="Arial" w:eastAsia="Arial" w:hAnsi="Arial" w:cs="Arial"/>
        <w:smallCaps w:val="0"/>
        <w:strike w:val="0"/>
        <w:color w:val="000000"/>
        <w:sz w:val="24"/>
        <w:szCs w:val="24"/>
        <w:u w:val="none"/>
        <w:vertAlign w:val="baseline"/>
      </w:rPr>
    </w:lvl>
    <w:lvl w:ilvl="1">
      <w:start w:val="1"/>
      <w:numFmt w:val="lowerLetter"/>
      <w:lvlText w:val="%2."/>
      <w:lvlJc w:val="left"/>
      <w:pPr>
        <w:ind w:left="1440" w:hanging="360"/>
      </w:pPr>
      <w:rPr>
        <w:rFonts w:ascii="Arial" w:eastAsia="Arial" w:hAnsi="Arial" w:cs="Arial"/>
        <w:smallCaps w:val="0"/>
        <w:strike w:val="0"/>
        <w:color w:val="000000"/>
        <w:sz w:val="24"/>
        <w:szCs w:val="24"/>
        <w:u w:val="none"/>
        <w:vertAlign w:val="baseline"/>
      </w:rPr>
    </w:lvl>
    <w:lvl w:ilvl="2">
      <w:start w:val="1"/>
      <w:numFmt w:val="lowerRoman"/>
      <w:lvlText w:val="%3."/>
      <w:lvlJc w:val="left"/>
      <w:pPr>
        <w:ind w:left="2160" w:hanging="296"/>
      </w:pPr>
      <w:rPr>
        <w:rFonts w:ascii="Arial" w:eastAsia="Arial" w:hAnsi="Arial" w:cs="Arial"/>
        <w:smallCaps w:val="0"/>
        <w:strike w:val="0"/>
        <w:color w:val="000000"/>
        <w:sz w:val="24"/>
        <w:szCs w:val="24"/>
        <w:u w:val="none"/>
        <w:vertAlign w:val="baseline"/>
      </w:rPr>
    </w:lvl>
    <w:lvl w:ilvl="3">
      <w:start w:val="1"/>
      <w:numFmt w:val="decimal"/>
      <w:lvlText w:val="%4."/>
      <w:lvlJc w:val="left"/>
      <w:pPr>
        <w:ind w:left="2880" w:hanging="360"/>
      </w:pPr>
      <w:rPr>
        <w:rFonts w:ascii="Arial" w:eastAsia="Arial" w:hAnsi="Arial" w:cs="Arial"/>
        <w:smallCaps w:val="0"/>
        <w:strike w:val="0"/>
        <w:color w:val="000000"/>
        <w:sz w:val="24"/>
        <w:szCs w:val="24"/>
        <w:u w:val="none"/>
        <w:vertAlign w:val="baseline"/>
      </w:rPr>
    </w:lvl>
    <w:lvl w:ilvl="4">
      <w:start w:val="1"/>
      <w:numFmt w:val="lowerLetter"/>
      <w:lvlText w:val="%5."/>
      <w:lvlJc w:val="left"/>
      <w:pPr>
        <w:ind w:left="3600" w:hanging="360"/>
      </w:pPr>
      <w:rPr>
        <w:rFonts w:ascii="Arial" w:eastAsia="Arial" w:hAnsi="Arial" w:cs="Arial"/>
        <w:smallCaps w:val="0"/>
        <w:strike w:val="0"/>
        <w:color w:val="000000"/>
        <w:sz w:val="24"/>
        <w:szCs w:val="24"/>
        <w:u w:val="none"/>
        <w:vertAlign w:val="baseline"/>
      </w:rPr>
    </w:lvl>
    <w:lvl w:ilvl="5">
      <w:start w:val="1"/>
      <w:numFmt w:val="lowerRoman"/>
      <w:lvlText w:val="%6."/>
      <w:lvlJc w:val="left"/>
      <w:pPr>
        <w:ind w:left="4320" w:hanging="296"/>
      </w:pPr>
      <w:rPr>
        <w:rFonts w:ascii="Arial" w:eastAsia="Arial" w:hAnsi="Arial" w:cs="Arial"/>
        <w:smallCaps w:val="0"/>
        <w:strike w:val="0"/>
        <w:color w:val="000000"/>
        <w:sz w:val="24"/>
        <w:szCs w:val="24"/>
        <w:u w:val="none"/>
        <w:vertAlign w:val="baseline"/>
      </w:rPr>
    </w:lvl>
    <w:lvl w:ilvl="6">
      <w:start w:val="1"/>
      <w:numFmt w:val="decimal"/>
      <w:lvlText w:val="%7."/>
      <w:lvlJc w:val="left"/>
      <w:pPr>
        <w:ind w:left="5040" w:hanging="360"/>
      </w:pPr>
      <w:rPr>
        <w:rFonts w:ascii="Arial" w:eastAsia="Arial" w:hAnsi="Arial" w:cs="Arial"/>
        <w:smallCaps w:val="0"/>
        <w:strike w:val="0"/>
        <w:color w:val="000000"/>
        <w:sz w:val="24"/>
        <w:szCs w:val="24"/>
        <w:u w:val="none"/>
        <w:vertAlign w:val="baseline"/>
      </w:rPr>
    </w:lvl>
    <w:lvl w:ilvl="7">
      <w:start w:val="1"/>
      <w:numFmt w:val="lowerLetter"/>
      <w:lvlText w:val="%8."/>
      <w:lvlJc w:val="left"/>
      <w:pPr>
        <w:ind w:left="5760" w:hanging="360"/>
      </w:pPr>
      <w:rPr>
        <w:rFonts w:ascii="Arial" w:eastAsia="Arial" w:hAnsi="Arial" w:cs="Arial"/>
        <w:smallCaps w:val="0"/>
        <w:strike w:val="0"/>
        <w:color w:val="000000"/>
        <w:sz w:val="24"/>
        <w:szCs w:val="24"/>
        <w:u w:val="none"/>
        <w:vertAlign w:val="baseline"/>
      </w:rPr>
    </w:lvl>
    <w:lvl w:ilvl="8">
      <w:start w:val="1"/>
      <w:numFmt w:val="lowerRoman"/>
      <w:lvlText w:val="%9."/>
      <w:lvlJc w:val="left"/>
      <w:pPr>
        <w:ind w:left="6480" w:hanging="296"/>
      </w:pPr>
      <w:rPr>
        <w:rFonts w:ascii="Arial" w:eastAsia="Arial" w:hAnsi="Arial" w:cs="Arial"/>
        <w:smallCaps w:val="0"/>
        <w:strike w:val="0"/>
        <w:color w:val="000000"/>
        <w:sz w:val="24"/>
        <w:szCs w:val="24"/>
        <w:u w:val="none"/>
        <w:vertAlign w:val="baseline"/>
      </w:rPr>
    </w:lvl>
  </w:abstractNum>
  <w:abstractNum w:abstractNumId="3" w15:restartNumberingAfterBreak="0">
    <w:nsid w:val="630638B5"/>
    <w:multiLevelType w:val="multilevel"/>
    <w:tmpl w:val="5DEE0506"/>
    <w:lvl w:ilvl="0">
      <w:start w:val="1"/>
      <w:numFmt w:val="upperLetter"/>
      <w:lvlText w:val="%1."/>
      <w:lvlJc w:val="left"/>
      <w:pPr>
        <w:ind w:left="393" w:hanging="393"/>
      </w:pPr>
      <w:rPr>
        <w:rFonts w:ascii="Palatino" w:eastAsia="Palatino" w:hAnsi="Palatino" w:cs="Palatino"/>
        <w:b/>
        <w:sz w:val="24"/>
        <w:szCs w:val="24"/>
        <w:vertAlign w:val="baseline"/>
      </w:rPr>
    </w:lvl>
    <w:lvl w:ilvl="1">
      <w:start w:val="1"/>
      <w:numFmt w:val="upperLetter"/>
      <w:lvlText w:val="%2."/>
      <w:lvlJc w:val="left"/>
      <w:pPr>
        <w:ind w:left="753" w:hanging="393"/>
      </w:pPr>
      <w:rPr>
        <w:rFonts w:ascii="Palatino" w:eastAsia="Palatino" w:hAnsi="Palatino" w:cs="Palatino"/>
        <w:b/>
        <w:sz w:val="24"/>
        <w:szCs w:val="24"/>
        <w:vertAlign w:val="baseline"/>
      </w:rPr>
    </w:lvl>
    <w:lvl w:ilvl="2">
      <w:start w:val="1"/>
      <w:numFmt w:val="upperLetter"/>
      <w:lvlText w:val="%3."/>
      <w:lvlJc w:val="left"/>
      <w:pPr>
        <w:ind w:left="1113" w:hanging="393"/>
      </w:pPr>
      <w:rPr>
        <w:rFonts w:ascii="Palatino" w:eastAsia="Palatino" w:hAnsi="Palatino" w:cs="Palatino"/>
        <w:b/>
        <w:sz w:val="24"/>
        <w:szCs w:val="24"/>
        <w:vertAlign w:val="baseline"/>
      </w:rPr>
    </w:lvl>
    <w:lvl w:ilvl="3">
      <w:start w:val="1"/>
      <w:numFmt w:val="upperLetter"/>
      <w:lvlText w:val="%4."/>
      <w:lvlJc w:val="left"/>
      <w:pPr>
        <w:ind w:left="1473" w:hanging="392"/>
      </w:pPr>
      <w:rPr>
        <w:rFonts w:ascii="Palatino" w:eastAsia="Palatino" w:hAnsi="Palatino" w:cs="Palatino"/>
        <w:b/>
        <w:sz w:val="24"/>
        <w:szCs w:val="24"/>
        <w:vertAlign w:val="baseline"/>
      </w:rPr>
    </w:lvl>
    <w:lvl w:ilvl="4">
      <w:start w:val="1"/>
      <w:numFmt w:val="upperLetter"/>
      <w:lvlText w:val="%5."/>
      <w:lvlJc w:val="left"/>
      <w:pPr>
        <w:ind w:left="1833" w:hanging="393"/>
      </w:pPr>
      <w:rPr>
        <w:rFonts w:ascii="Palatino" w:eastAsia="Palatino" w:hAnsi="Palatino" w:cs="Palatino"/>
        <w:b/>
        <w:sz w:val="24"/>
        <w:szCs w:val="24"/>
        <w:vertAlign w:val="baseline"/>
      </w:rPr>
    </w:lvl>
    <w:lvl w:ilvl="5">
      <w:start w:val="1"/>
      <w:numFmt w:val="upperLetter"/>
      <w:lvlText w:val="%6."/>
      <w:lvlJc w:val="left"/>
      <w:pPr>
        <w:ind w:left="2193" w:hanging="393"/>
      </w:pPr>
      <w:rPr>
        <w:rFonts w:ascii="Palatino" w:eastAsia="Palatino" w:hAnsi="Palatino" w:cs="Palatino"/>
        <w:b/>
        <w:sz w:val="24"/>
        <w:szCs w:val="24"/>
        <w:vertAlign w:val="baseline"/>
      </w:rPr>
    </w:lvl>
    <w:lvl w:ilvl="6">
      <w:start w:val="1"/>
      <w:numFmt w:val="upperLetter"/>
      <w:lvlText w:val="%7."/>
      <w:lvlJc w:val="left"/>
      <w:pPr>
        <w:ind w:left="2553" w:hanging="393"/>
      </w:pPr>
      <w:rPr>
        <w:rFonts w:ascii="Palatino" w:eastAsia="Palatino" w:hAnsi="Palatino" w:cs="Palatino"/>
        <w:b/>
        <w:sz w:val="24"/>
        <w:szCs w:val="24"/>
        <w:vertAlign w:val="baseline"/>
      </w:rPr>
    </w:lvl>
    <w:lvl w:ilvl="7">
      <w:start w:val="1"/>
      <w:numFmt w:val="upperLetter"/>
      <w:lvlText w:val="%8."/>
      <w:lvlJc w:val="left"/>
      <w:pPr>
        <w:ind w:left="2913" w:hanging="393"/>
      </w:pPr>
      <w:rPr>
        <w:rFonts w:ascii="Palatino" w:eastAsia="Palatino" w:hAnsi="Palatino" w:cs="Palatino"/>
        <w:b/>
        <w:sz w:val="24"/>
        <w:szCs w:val="24"/>
        <w:vertAlign w:val="baseline"/>
      </w:rPr>
    </w:lvl>
    <w:lvl w:ilvl="8">
      <w:start w:val="1"/>
      <w:numFmt w:val="upperLetter"/>
      <w:lvlText w:val="%9."/>
      <w:lvlJc w:val="left"/>
      <w:pPr>
        <w:ind w:left="3273" w:hanging="393"/>
      </w:pPr>
      <w:rPr>
        <w:rFonts w:ascii="Palatino" w:eastAsia="Palatino" w:hAnsi="Palatino" w:cs="Palatino"/>
        <w:b/>
        <w:sz w:val="24"/>
        <w:szCs w:val="24"/>
        <w:vertAlign w:val="baseline"/>
      </w:rPr>
    </w:lvl>
  </w:abstractNum>
  <w:abstractNum w:abstractNumId="4" w15:restartNumberingAfterBreak="0">
    <w:nsid w:val="655E0C8F"/>
    <w:multiLevelType w:val="multilevel"/>
    <w:tmpl w:val="DEDC600E"/>
    <w:lvl w:ilvl="0">
      <w:numFmt w:val="bullet"/>
      <w:lvlText w:val="•"/>
      <w:lvlJc w:val="left"/>
      <w:pPr>
        <w:ind w:left="196" w:hanging="196"/>
      </w:pPr>
      <w:rPr>
        <w:rFonts w:ascii="Palatino" w:eastAsia="Palatino" w:hAnsi="Palatino" w:cs="Palatino"/>
        <w:b/>
        <w:color w:val="000000"/>
        <w:sz w:val="24"/>
        <w:szCs w:val="24"/>
        <w:vertAlign w:val="baseline"/>
      </w:rPr>
    </w:lvl>
    <w:lvl w:ilvl="1">
      <w:start w:val="1"/>
      <w:numFmt w:val="bullet"/>
      <w:lvlText w:val="•"/>
      <w:lvlJc w:val="left"/>
      <w:pPr>
        <w:ind w:left="376" w:hanging="196"/>
      </w:pPr>
      <w:rPr>
        <w:rFonts w:ascii="Palatino" w:eastAsia="Palatino" w:hAnsi="Palatino" w:cs="Palatino"/>
        <w:b/>
        <w:color w:val="000000"/>
        <w:sz w:val="24"/>
        <w:szCs w:val="24"/>
        <w:vertAlign w:val="baseline"/>
      </w:rPr>
    </w:lvl>
    <w:lvl w:ilvl="2">
      <w:start w:val="1"/>
      <w:numFmt w:val="bullet"/>
      <w:lvlText w:val="•"/>
      <w:lvlJc w:val="left"/>
      <w:pPr>
        <w:ind w:left="556" w:hanging="196"/>
      </w:pPr>
      <w:rPr>
        <w:rFonts w:ascii="Palatino" w:eastAsia="Palatino" w:hAnsi="Palatino" w:cs="Palatino"/>
        <w:b/>
        <w:color w:val="000000"/>
        <w:sz w:val="24"/>
        <w:szCs w:val="24"/>
        <w:vertAlign w:val="baseline"/>
      </w:rPr>
    </w:lvl>
    <w:lvl w:ilvl="3">
      <w:start w:val="1"/>
      <w:numFmt w:val="bullet"/>
      <w:lvlText w:val="•"/>
      <w:lvlJc w:val="left"/>
      <w:pPr>
        <w:ind w:left="736" w:hanging="196"/>
      </w:pPr>
      <w:rPr>
        <w:rFonts w:ascii="Palatino" w:eastAsia="Palatino" w:hAnsi="Palatino" w:cs="Palatino"/>
        <w:b/>
        <w:color w:val="000000"/>
        <w:sz w:val="24"/>
        <w:szCs w:val="24"/>
        <w:vertAlign w:val="baseline"/>
      </w:rPr>
    </w:lvl>
    <w:lvl w:ilvl="4">
      <w:start w:val="1"/>
      <w:numFmt w:val="bullet"/>
      <w:lvlText w:val="•"/>
      <w:lvlJc w:val="left"/>
      <w:pPr>
        <w:ind w:left="916" w:hanging="196"/>
      </w:pPr>
      <w:rPr>
        <w:rFonts w:ascii="Palatino" w:eastAsia="Palatino" w:hAnsi="Palatino" w:cs="Palatino"/>
        <w:b/>
        <w:color w:val="000000"/>
        <w:sz w:val="24"/>
        <w:szCs w:val="24"/>
        <w:vertAlign w:val="baseline"/>
      </w:rPr>
    </w:lvl>
    <w:lvl w:ilvl="5">
      <w:start w:val="1"/>
      <w:numFmt w:val="bullet"/>
      <w:lvlText w:val="•"/>
      <w:lvlJc w:val="left"/>
      <w:pPr>
        <w:ind w:left="1096" w:hanging="196"/>
      </w:pPr>
      <w:rPr>
        <w:rFonts w:ascii="Palatino" w:eastAsia="Palatino" w:hAnsi="Palatino" w:cs="Palatino"/>
        <w:b/>
        <w:color w:val="000000"/>
        <w:sz w:val="24"/>
        <w:szCs w:val="24"/>
        <w:vertAlign w:val="baseline"/>
      </w:rPr>
    </w:lvl>
    <w:lvl w:ilvl="6">
      <w:start w:val="1"/>
      <w:numFmt w:val="bullet"/>
      <w:lvlText w:val="•"/>
      <w:lvlJc w:val="left"/>
      <w:pPr>
        <w:ind w:left="1276" w:hanging="196"/>
      </w:pPr>
      <w:rPr>
        <w:rFonts w:ascii="Palatino" w:eastAsia="Palatino" w:hAnsi="Palatino" w:cs="Palatino"/>
        <w:b/>
        <w:color w:val="000000"/>
        <w:sz w:val="24"/>
        <w:szCs w:val="24"/>
        <w:vertAlign w:val="baseline"/>
      </w:rPr>
    </w:lvl>
    <w:lvl w:ilvl="7">
      <w:start w:val="1"/>
      <w:numFmt w:val="bullet"/>
      <w:lvlText w:val="•"/>
      <w:lvlJc w:val="left"/>
      <w:pPr>
        <w:ind w:left="1456" w:hanging="196"/>
      </w:pPr>
      <w:rPr>
        <w:rFonts w:ascii="Palatino" w:eastAsia="Palatino" w:hAnsi="Palatino" w:cs="Palatino"/>
        <w:b/>
        <w:color w:val="000000"/>
        <w:sz w:val="24"/>
        <w:szCs w:val="24"/>
        <w:vertAlign w:val="baseline"/>
      </w:rPr>
    </w:lvl>
    <w:lvl w:ilvl="8">
      <w:start w:val="1"/>
      <w:numFmt w:val="bullet"/>
      <w:lvlText w:val="•"/>
      <w:lvlJc w:val="left"/>
      <w:pPr>
        <w:ind w:left="1636" w:hanging="196"/>
      </w:pPr>
      <w:rPr>
        <w:rFonts w:ascii="Palatino" w:eastAsia="Palatino" w:hAnsi="Palatino" w:cs="Palatino"/>
        <w:b/>
        <w:color w:val="000000"/>
        <w:sz w:val="24"/>
        <w:szCs w:val="24"/>
        <w:vertAlign w:val="baseline"/>
      </w:rPr>
    </w:lvl>
  </w:abstractNum>
  <w:abstractNum w:abstractNumId="5" w15:restartNumberingAfterBreak="0">
    <w:nsid w:val="73887E6B"/>
    <w:multiLevelType w:val="multilevel"/>
    <w:tmpl w:val="4B3EF974"/>
    <w:lvl w:ilvl="0">
      <w:start w:val="1"/>
      <w:numFmt w:val="upperLetter"/>
      <w:lvlText w:val="%1."/>
      <w:lvlJc w:val="left"/>
      <w:pPr>
        <w:ind w:left="393" w:hanging="393"/>
      </w:pPr>
      <w:rPr>
        <w:rFonts w:ascii="Palatino" w:eastAsia="Palatino" w:hAnsi="Palatino" w:cs="Palatino"/>
        <w:b/>
        <w:sz w:val="24"/>
        <w:szCs w:val="24"/>
        <w:vertAlign w:val="baseline"/>
      </w:rPr>
    </w:lvl>
    <w:lvl w:ilvl="1">
      <w:start w:val="1"/>
      <w:numFmt w:val="upperLetter"/>
      <w:lvlText w:val="%2."/>
      <w:lvlJc w:val="left"/>
      <w:pPr>
        <w:ind w:left="0" w:firstLine="0"/>
      </w:pPr>
      <w:rPr>
        <w:rFonts w:ascii="Palatino" w:eastAsia="Palatino" w:hAnsi="Palatino" w:cs="Palatino"/>
        <w:b/>
        <w:sz w:val="24"/>
        <w:szCs w:val="24"/>
        <w:vertAlign w:val="baseline"/>
      </w:rPr>
    </w:lvl>
    <w:lvl w:ilvl="2">
      <w:start w:val="1"/>
      <w:numFmt w:val="upperLetter"/>
      <w:lvlText w:val="%3."/>
      <w:lvlJc w:val="left"/>
      <w:pPr>
        <w:ind w:left="0" w:firstLine="0"/>
      </w:pPr>
      <w:rPr>
        <w:rFonts w:ascii="Palatino" w:eastAsia="Palatino" w:hAnsi="Palatino" w:cs="Palatino"/>
        <w:b/>
        <w:sz w:val="24"/>
        <w:szCs w:val="24"/>
        <w:vertAlign w:val="baseline"/>
      </w:rPr>
    </w:lvl>
    <w:lvl w:ilvl="3">
      <w:start w:val="1"/>
      <w:numFmt w:val="upperLetter"/>
      <w:lvlText w:val="%4."/>
      <w:lvlJc w:val="left"/>
      <w:pPr>
        <w:ind w:left="0" w:firstLine="0"/>
      </w:pPr>
      <w:rPr>
        <w:rFonts w:ascii="Palatino" w:eastAsia="Palatino" w:hAnsi="Palatino" w:cs="Palatino"/>
        <w:b/>
        <w:sz w:val="24"/>
        <w:szCs w:val="24"/>
        <w:vertAlign w:val="baseline"/>
      </w:rPr>
    </w:lvl>
    <w:lvl w:ilvl="4">
      <w:start w:val="1"/>
      <w:numFmt w:val="upperLetter"/>
      <w:lvlText w:val="%5."/>
      <w:lvlJc w:val="left"/>
      <w:pPr>
        <w:ind w:left="0" w:firstLine="0"/>
      </w:pPr>
      <w:rPr>
        <w:rFonts w:ascii="Palatino" w:eastAsia="Palatino" w:hAnsi="Palatino" w:cs="Palatino"/>
        <w:b/>
        <w:sz w:val="24"/>
        <w:szCs w:val="24"/>
        <w:vertAlign w:val="baseline"/>
      </w:rPr>
    </w:lvl>
    <w:lvl w:ilvl="5">
      <w:start w:val="1"/>
      <w:numFmt w:val="upperLetter"/>
      <w:lvlText w:val="%6."/>
      <w:lvlJc w:val="left"/>
      <w:pPr>
        <w:ind w:left="0" w:firstLine="0"/>
      </w:pPr>
      <w:rPr>
        <w:rFonts w:ascii="Palatino" w:eastAsia="Palatino" w:hAnsi="Palatino" w:cs="Palatino"/>
        <w:b/>
        <w:sz w:val="24"/>
        <w:szCs w:val="24"/>
        <w:vertAlign w:val="baseline"/>
      </w:rPr>
    </w:lvl>
    <w:lvl w:ilvl="6">
      <w:start w:val="1"/>
      <w:numFmt w:val="upperLetter"/>
      <w:lvlText w:val="%7."/>
      <w:lvlJc w:val="left"/>
      <w:pPr>
        <w:ind w:left="0" w:firstLine="0"/>
      </w:pPr>
      <w:rPr>
        <w:rFonts w:ascii="Palatino" w:eastAsia="Palatino" w:hAnsi="Palatino" w:cs="Palatino"/>
        <w:b/>
        <w:sz w:val="24"/>
        <w:szCs w:val="24"/>
        <w:vertAlign w:val="baseline"/>
      </w:rPr>
    </w:lvl>
    <w:lvl w:ilvl="7">
      <w:start w:val="1"/>
      <w:numFmt w:val="upperLetter"/>
      <w:lvlText w:val="%8."/>
      <w:lvlJc w:val="left"/>
      <w:pPr>
        <w:ind w:left="0" w:firstLine="0"/>
      </w:pPr>
      <w:rPr>
        <w:rFonts w:ascii="Palatino" w:eastAsia="Palatino" w:hAnsi="Palatino" w:cs="Palatino"/>
        <w:b/>
        <w:sz w:val="24"/>
        <w:szCs w:val="24"/>
        <w:vertAlign w:val="baseline"/>
      </w:rPr>
    </w:lvl>
    <w:lvl w:ilvl="8">
      <w:start w:val="1"/>
      <w:numFmt w:val="upperLetter"/>
      <w:lvlText w:val="%9."/>
      <w:lvlJc w:val="left"/>
      <w:pPr>
        <w:ind w:left="0" w:firstLine="0"/>
      </w:pPr>
      <w:rPr>
        <w:rFonts w:ascii="Palatino" w:eastAsia="Palatino" w:hAnsi="Palatino" w:cs="Palatino"/>
        <w:b/>
        <w:sz w:val="24"/>
        <w:szCs w:val="24"/>
        <w:vertAlign w:val="baseline"/>
      </w:rPr>
    </w:lvl>
  </w:abstractNum>
  <w:num w:numId="1">
    <w:abstractNumId w:val="2"/>
  </w:num>
  <w:num w:numId="2">
    <w:abstractNumId w:val="5"/>
  </w:num>
  <w:num w:numId="3">
    <w:abstractNumId w:val="1"/>
  </w:num>
  <w:num w:numId="4">
    <w:abstractNumId w:val="4"/>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5CEE"/>
    <w:rsid w:val="002605CF"/>
    <w:rsid w:val="00321467"/>
    <w:rsid w:val="003267D5"/>
    <w:rsid w:val="00384C81"/>
    <w:rsid w:val="00964378"/>
    <w:rsid w:val="00AC5CEE"/>
    <w:rsid w:val="00CA014B"/>
    <w:rsid w:val="00D5030E"/>
    <w:rsid w:val="00F0242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D0580F"/>
  <w15:docId w15:val="{E5C9C272-4678-4D44-9CA7-8F3364FDF7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szCs w:val="24"/>
        <w:lang w:val="it-IT" w:eastAsia="it-I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2605CF"/>
  </w:style>
  <w:style w:type="paragraph" w:styleId="Titolo1">
    <w:name w:val="heading 1"/>
    <w:basedOn w:val="Normale1"/>
    <w:next w:val="Normale1"/>
    <w:rsid w:val="00AC5CEE"/>
    <w:pPr>
      <w:keepNext/>
      <w:keepLines/>
      <w:spacing w:before="480" w:after="120"/>
      <w:outlineLvl w:val="0"/>
    </w:pPr>
    <w:rPr>
      <w:b/>
      <w:sz w:val="48"/>
      <w:szCs w:val="48"/>
    </w:rPr>
  </w:style>
  <w:style w:type="paragraph" w:styleId="Titolo2">
    <w:name w:val="heading 2"/>
    <w:basedOn w:val="Normale1"/>
    <w:next w:val="Normale1"/>
    <w:rsid w:val="00AC5CEE"/>
    <w:pPr>
      <w:keepNext/>
      <w:keepLines/>
      <w:spacing w:before="360" w:after="80"/>
      <w:outlineLvl w:val="1"/>
    </w:pPr>
    <w:rPr>
      <w:b/>
      <w:sz w:val="36"/>
      <w:szCs w:val="36"/>
    </w:rPr>
  </w:style>
  <w:style w:type="paragraph" w:styleId="Titolo3">
    <w:name w:val="heading 3"/>
    <w:basedOn w:val="Normale1"/>
    <w:next w:val="Normale1"/>
    <w:rsid w:val="00AC5CEE"/>
    <w:pPr>
      <w:keepNext/>
      <w:keepLines/>
      <w:spacing w:before="280" w:after="80"/>
      <w:outlineLvl w:val="2"/>
    </w:pPr>
    <w:rPr>
      <w:b/>
      <w:sz w:val="28"/>
      <w:szCs w:val="28"/>
    </w:rPr>
  </w:style>
  <w:style w:type="paragraph" w:styleId="Titolo4">
    <w:name w:val="heading 4"/>
    <w:basedOn w:val="Normale1"/>
    <w:next w:val="Normale1"/>
    <w:rsid w:val="00AC5CEE"/>
    <w:pPr>
      <w:keepNext/>
      <w:keepLines/>
      <w:spacing w:before="240" w:after="40"/>
      <w:outlineLvl w:val="3"/>
    </w:pPr>
    <w:rPr>
      <w:b/>
    </w:rPr>
  </w:style>
  <w:style w:type="paragraph" w:styleId="Titolo5">
    <w:name w:val="heading 5"/>
    <w:basedOn w:val="Normale1"/>
    <w:next w:val="Normale1"/>
    <w:rsid w:val="00AC5CEE"/>
    <w:pPr>
      <w:keepNext/>
      <w:keepLines/>
      <w:spacing w:before="220" w:after="40"/>
      <w:outlineLvl w:val="4"/>
    </w:pPr>
    <w:rPr>
      <w:b/>
      <w:sz w:val="22"/>
      <w:szCs w:val="22"/>
    </w:rPr>
  </w:style>
  <w:style w:type="paragraph" w:styleId="Titolo6">
    <w:name w:val="heading 6"/>
    <w:basedOn w:val="Normale1"/>
    <w:next w:val="Normale1"/>
    <w:rsid w:val="00AC5CEE"/>
    <w:pPr>
      <w:keepNext/>
      <w:keepLines/>
      <w:spacing w:before="200" w:after="40"/>
      <w:outlineLvl w:val="5"/>
    </w:pPr>
    <w:rPr>
      <w:b/>
      <w:sz w:val="20"/>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Normale1">
    <w:name w:val="Normale1"/>
    <w:rsid w:val="00AC5CEE"/>
  </w:style>
  <w:style w:type="table" w:customStyle="1" w:styleId="TableNormal">
    <w:name w:val="Table Normal"/>
    <w:rsid w:val="00AC5CEE"/>
    <w:tblPr>
      <w:tblCellMar>
        <w:top w:w="0" w:type="dxa"/>
        <w:left w:w="0" w:type="dxa"/>
        <w:bottom w:w="0" w:type="dxa"/>
        <w:right w:w="0" w:type="dxa"/>
      </w:tblCellMar>
    </w:tblPr>
  </w:style>
  <w:style w:type="paragraph" w:styleId="Titolo">
    <w:name w:val="Title"/>
    <w:basedOn w:val="Normale1"/>
    <w:next w:val="Normale1"/>
    <w:rsid w:val="00AC5CEE"/>
    <w:pPr>
      <w:keepNext/>
      <w:keepLines/>
      <w:spacing w:before="480" w:after="120"/>
    </w:pPr>
    <w:rPr>
      <w:b/>
      <w:sz w:val="72"/>
      <w:szCs w:val="72"/>
    </w:rPr>
  </w:style>
  <w:style w:type="paragraph" w:styleId="Sottotitolo">
    <w:name w:val="Subtitle"/>
    <w:basedOn w:val="Normale1"/>
    <w:next w:val="Normale1"/>
    <w:rsid w:val="00AC5CEE"/>
    <w:pPr>
      <w:keepNext/>
      <w:keepLines/>
      <w:spacing w:before="360" w:after="80"/>
    </w:pPr>
    <w:rPr>
      <w:rFonts w:ascii="Georgia" w:eastAsia="Georgia" w:hAnsi="Georgia" w:cs="Georgia"/>
      <w:i/>
      <w:color w:val="666666"/>
      <w:sz w:val="48"/>
      <w:szCs w:val="48"/>
    </w:rPr>
  </w:style>
  <w:style w:type="table" w:customStyle="1" w:styleId="a">
    <w:basedOn w:val="TableNormal"/>
    <w:rsid w:val="00AC5CEE"/>
    <w:tblPr>
      <w:tblStyleRowBandSize w:val="1"/>
      <w:tblStyleColBandSize w:val="1"/>
      <w:tblCellMar>
        <w:left w:w="115" w:type="dxa"/>
        <w:right w:w="115" w:type="dxa"/>
      </w:tblCellMar>
    </w:tblPr>
  </w:style>
  <w:style w:type="table" w:customStyle="1" w:styleId="a0">
    <w:basedOn w:val="TableNormal"/>
    <w:rsid w:val="00AC5CEE"/>
    <w:tblPr>
      <w:tblStyleRowBandSize w:val="1"/>
      <w:tblStyleColBandSize w:val="1"/>
      <w:tblCellMar>
        <w:left w:w="115" w:type="dxa"/>
        <w:right w:w="115" w:type="dxa"/>
      </w:tblCellMar>
    </w:tblPr>
  </w:style>
  <w:style w:type="paragraph" w:styleId="Testofumetto">
    <w:name w:val="Balloon Text"/>
    <w:basedOn w:val="Normale"/>
    <w:link w:val="TestofumettoCarattere"/>
    <w:uiPriority w:val="99"/>
    <w:semiHidden/>
    <w:unhideWhenUsed/>
    <w:rsid w:val="00F02423"/>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F0242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016869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miic81700r19700l@istruzione.it"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www.ciresola.com" TargetMode="External"/><Relationship Id="rId4" Type="http://schemas.openxmlformats.org/officeDocument/2006/relationships/webSettings" Target="webSettings.xml"/><Relationship Id="rId9" Type="http://schemas.openxmlformats.org/officeDocument/2006/relationships/hyperlink" Target="mailto:miic81700r@pec.istruzione.it"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911</Words>
  <Characters>5196</Characters>
  <Application>Microsoft Office Word</Application>
  <DocSecurity>0</DocSecurity>
  <Lines>43</Lines>
  <Paragraphs>12</Paragraphs>
  <ScaleCrop>false</ScaleCrop>
  <Company/>
  <LinksUpToDate>false</LinksUpToDate>
  <CharactersWithSpaces>6095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Classi</cp:lastModifiedBy>
  <cp:revision>2</cp:revision>
  <dcterms:created xsi:type="dcterms:W3CDTF">2020-01-23T11:07:00Z</dcterms:created>
  <dcterms:modified xsi:type="dcterms:W3CDTF">2020-01-23T11:07:00Z</dcterms:modified>
</cp:coreProperties>
</file>